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CDA" w14:textId="77777777" w:rsidR="002A2C46" w:rsidRPr="00FE127A" w:rsidRDefault="002A2C46" w:rsidP="007A15C8">
      <w:pPr>
        <w:widowControl w:val="0"/>
        <w:autoSpaceDE w:val="0"/>
        <w:autoSpaceDN w:val="0"/>
        <w:spacing w:after="0" w:line="240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27A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 xml:space="preserve">Д О Г О В О </w:t>
      </w:r>
      <w:proofErr w:type="gramStart"/>
      <w:r w:rsidRPr="00FE127A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Р</w:t>
      </w:r>
      <w:proofErr w:type="gramEnd"/>
    </w:p>
    <w:p w14:paraId="074BDE4D" w14:textId="5A804CEE" w:rsidR="002A2C46" w:rsidRPr="002A2C46" w:rsidRDefault="002A2C46" w:rsidP="007A15C8">
      <w:pPr>
        <w:widowControl w:val="0"/>
        <w:autoSpaceDE w:val="0"/>
        <w:autoSpaceDN w:val="0"/>
        <w:spacing w:before="121" w:after="0" w:line="240" w:lineRule="auto"/>
        <w:ind w:right="91"/>
        <w:jc w:val="center"/>
        <w:outlineLvl w:val="0"/>
        <w:rPr>
          <w:rFonts w:ascii="Times New Roman" w:eastAsia="Times New Roman" w:hAnsi="Times New Roman" w:cs="Times New Roman"/>
          <w:sz w:val="27"/>
          <w:lang w:eastAsia="en-US"/>
        </w:rPr>
      </w:pPr>
      <w:r w:rsidRPr="002A2C46">
        <w:rPr>
          <w:rFonts w:ascii="Times New Roman" w:eastAsia="Times New Roman" w:hAnsi="Times New Roman" w:cs="Times New Roman"/>
          <w:sz w:val="27"/>
          <w:lang w:eastAsia="en-US"/>
        </w:rPr>
        <w:t xml:space="preserve">о целевом </w:t>
      </w:r>
      <w:proofErr w:type="gramStart"/>
      <w:r w:rsidRPr="002A2C46">
        <w:rPr>
          <w:rFonts w:ascii="Times New Roman" w:eastAsia="Times New Roman" w:hAnsi="Times New Roman" w:cs="Times New Roman"/>
          <w:sz w:val="27"/>
          <w:lang w:eastAsia="en-US"/>
        </w:rPr>
        <w:t>обучении по</w:t>
      </w:r>
      <w:proofErr w:type="gramEnd"/>
      <w:r w:rsidRPr="002A2C46">
        <w:rPr>
          <w:rFonts w:ascii="Times New Roman" w:eastAsia="Times New Roman" w:hAnsi="Times New Roman" w:cs="Times New Roman"/>
          <w:sz w:val="27"/>
          <w:lang w:eastAsia="en-US"/>
        </w:rPr>
        <w:t xml:space="preserve"> образовательной </w:t>
      </w:r>
      <w:r w:rsidRPr="002A2C46">
        <w:rPr>
          <w:rFonts w:ascii="Times New Roman" w:eastAsia="Times New Roman" w:hAnsi="Times New Roman" w:cs="Times New Roman"/>
          <w:spacing w:val="-2"/>
          <w:sz w:val="27"/>
          <w:lang w:eastAsia="en-US"/>
        </w:rPr>
        <w:t>программе</w:t>
      </w:r>
    </w:p>
    <w:p w14:paraId="049BE10E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6B158896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3425CCAB" w14:textId="58FFFD66" w:rsidR="002A2C46" w:rsidRPr="00434B12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9E01DB" w14:textId="2DB9E795" w:rsidR="00571F42" w:rsidRDefault="002A2C46" w:rsidP="007A15C8">
      <w:pPr>
        <w:widowControl w:val="0"/>
        <w:autoSpaceDE w:val="0"/>
        <w:autoSpaceDN w:val="0"/>
        <w:spacing w:before="43" w:after="0" w:line="24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(среднего профессионального образования, высшего образования)</w:t>
      </w:r>
    </w:p>
    <w:p w14:paraId="29297E6F" w14:textId="07141CB5" w:rsidR="002A2C46" w:rsidRPr="002A2C46" w:rsidRDefault="002A2C46" w:rsidP="007A15C8">
      <w:pPr>
        <w:widowControl w:val="0"/>
        <w:autoSpaceDE w:val="0"/>
        <w:autoSpaceDN w:val="0"/>
        <w:spacing w:before="43" w:after="0" w:line="24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37E438A6" w14:textId="7F4AB9D2" w:rsidR="002A2C46" w:rsidRPr="00434B12" w:rsidRDefault="00BE5721" w:rsidP="007A15C8">
      <w:pPr>
        <w:widowControl w:val="0"/>
        <w:tabs>
          <w:tab w:val="right" w:pos="9639"/>
        </w:tabs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___________________________________________          </w:t>
      </w:r>
      <w:r w:rsidR="00B25A7F">
        <w:rPr>
          <w:rFonts w:ascii="Times New Roman" w:eastAsia="Times New Roman" w:hAnsi="Times New Roman" w:cs="Times New Roman"/>
          <w:sz w:val="20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____</w:t>
      </w:r>
      <w:r w:rsidR="00B25A7F" w:rsidRPr="00B25A7F">
        <w:rPr>
          <w:rFonts w:ascii="Times New Roman" w:eastAsia="Times New Roman" w:hAnsi="Times New Roman" w:cs="Times New Roman"/>
          <w:sz w:val="20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__________________________________</w:t>
      </w:r>
      <w:r w:rsidR="00B25A7F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</w:t>
      </w:r>
      <w:r w:rsidR="00434B12" w:rsidRPr="00434B1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г.</w:t>
      </w:r>
      <w:r w:rsidR="00B25A7F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495E075B" w14:textId="77777777" w:rsidR="002A2C46" w:rsidRDefault="002A2C46" w:rsidP="007A15C8">
      <w:pPr>
        <w:widowControl w:val="0"/>
        <w:tabs>
          <w:tab w:val="left" w:pos="4777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(место заключения договора о целевом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обучении)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ab/>
        <w:t xml:space="preserve">(дата заключения договора о целевом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обучении)</w:t>
      </w:r>
    </w:p>
    <w:p w14:paraId="374CF9BD" w14:textId="77777777" w:rsidR="00434B12" w:rsidRDefault="00434B12" w:rsidP="007A15C8">
      <w:pPr>
        <w:widowControl w:val="0"/>
        <w:tabs>
          <w:tab w:val="left" w:pos="4777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</w:p>
    <w:p w14:paraId="1F158CAC" w14:textId="77777777" w:rsidR="00434B12" w:rsidRPr="00434B12" w:rsidRDefault="00434B12" w:rsidP="007A15C8">
      <w:pPr>
        <w:widowControl w:val="0"/>
        <w:pBdr>
          <w:bottom w:val="single" w:sz="4" w:space="1" w:color="auto"/>
        </w:pBdr>
        <w:tabs>
          <w:tab w:val="left" w:pos="4777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8C26121" w14:textId="77777777" w:rsidR="002A2C46" w:rsidRPr="002A2C46" w:rsidRDefault="002A2C46" w:rsidP="007A15C8">
      <w:pPr>
        <w:widowControl w:val="0"/>
        <w:autoSpaceDE w:val="0"/>
        <w:autoSpaceDN w:val="0"/>
        <w:spacing w:before="36" w:after="0" w:line="237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14:paraId="7414DCC4" w14:textId="77777777" w:rsidR="002A2C46" w:rsidRPr="002A2C46" w:rsidRDefault="002A2C46" w:rsidP="007A15C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24DC7C4" w14:textId="0D4B2F3F" w:rsidR="00434B12" w:rsidRPr="00434B12" w:rsidRDefault="002A2C46" w:rsidP="007A15C8">
      <w:pPr>
        <w:widowControl w:val="0"/>
        <w:tabs>
          <w:tab w:val="left" w:pos="1548"/>
          <w:tab w:val="lef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именуем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C661DA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дальнейшем заказчиком, в лице</w:t>
      </w:r>
      <w:r w:rsidR="007A15C8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="000F6578" w:rsidRPr="000F657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  <w:r w:rsidR="000F657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7A15C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 ____________________________________________________________________</w:t>
      </w:r>
      <w:r w:rsidR="00855EC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2CF59042" w14:textId="77777777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(наименование должности, фамилия, имя, отчество (при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наличии)</w:t>
      </w:r>
      <w:proofErr w:type="gramEnd"/>
    </w:p>
    <w:p w14:paraId="63ABF6BC" w14:textId="75C572A5" w:rsidR="002A2C46" w:rsidRPr="002A2C46" w:rsidRDefault="002A2C46" w:rsidP="007A15C8">
      <w:pPr>
        <w:widowControl w:val="0"/>
        <w:tabs>
          <w:tab w:val="left" w:pos="9639"/>
        </w:tabs>
        <w:autoSpaceDE w:val="0"/>
        <w:autoSpaceDN w:val="0"/>
        <w:spacing w:before="41" w:after="0" w:line="321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основании</w:t>
      </w:r>
      <w:r w:rsidR="004752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___________________________________________</w:t>
      </w:r>
    </w:p>
    <w:p w14:paraId="5725846E" w14:textId="146F869F" w:rsidR="002A2C46" w:rsidRPr="002A2C46" w:rsidRDefault="00347FE1" w:rsidP="007A15C8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                       </w:t>
      </w:r>
      <w:r w:rsidR="0047524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 документа)</w:t>
      </w:r>
    </w:p>
    <w:p w14:paraId="3E7BBB7D" w14:textId="77777777" w:rsidR="00475240" w:rsidRDefault="002A2C46" w:rsidP="007A15C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одной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стороны,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</w:p>
    <w:p w14:paraId="55564CA5" w14:textId="6DB89637" w:rsidR="002A2C46" w:rsidRDefault="002A2C46" w:rsidP="007A15C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93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</w:t>
      </w:r>
      <w:r w:rsidR="00B25A7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</w:t>
      </w:r>
      <w:r w:rsidR="00C347F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</w:t>
      </w:r>
      <w:r w:rsidR="00B25A7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</w:p>
    <w:p w14:paraId="17C27E6C" w14:textId="6DEABCFE" w:rsidR="00C347F1" w:rsidRDefault="00C347F1" w:rsidP="007A15C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___________________________________________________________________,</w:t>
      </w:r>
    </w:p>
    <w:p w14:paraId="6AC74A3A" w14:textId="616159B4" w:rsidR="00C661DA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(фамилия, имя, отчество (при наличии)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гражданина)</w:t>
      </w:r>
    </w:p>
    <w:p w14:paraId="6EBB2AED" w14:textId="77777777" w:rsidR="00C347F1" w:rsidRDefault="00C347F1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7A778FAC" w14:textId="76F89011" w:rsidR="002A2C46" w:rsidRDefault="00E81354" w:rsidP="007A15C8">
      <w:pPr>
        <w:widowControl w:val="0"/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менуем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spellEnd"/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дальнейшем гражданином, с другой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стороны,</w:t>
      </w:r>
    </w:p>
    <w:p w14:paraId="57CFBC62" w14:textId="51E99E1F" w:rsidR="00B25A7F" w:rsidRPr="008501C2" w:rsidRDefault="00B25A7F" w:rsidP="007A15C8">
      <w:pPr>
        <w:widowControl w:val="0"/>
        <w:pBdr>
          <w:bottom w:val="single" w:sz="4" w:space="1" w:color="auto"/>
        </w:pBd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5E288FC" w14:textId="77777777" w:rsidR="003837FA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(полное наименование организации, осуществляющей образовательную деятельность, в которой обучается гражданин, или организации, осуществляющей образовательную деятельность, </w:t>
      </w:r>
      <w:proofErr w:type="gramEnd"/>
    </w:p>
    <w:p w14:paraId="577AE207" w14:textId="2225F988" w:rsidR="005C6AEF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в </w:t>
      </w: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которую</w:t>
      </w:r>
      <w:proofErr w:type="gramEnd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 гражданин принят на обучение) </w:t>
      </w:r>
    </w:p>
    <w:p w14:paraId="203E0C00" w14:textId="77777777" w:rsidR="00B93B81" w:rsidRDefault="00B93B81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075F0D3B" w14:textId="5F601EAB" w:rsidR="002A2C46" w:rsidRDefault="002A2C46" w:rsidP="007A15C8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</w:pPr>
      <w:proofErr w:type="spellStart"/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именуем</w:t>
      </w:r>
      <w:r w:rsidR="00E81354" w:rsidRPr="00E81354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spellEnd"/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дальнейшем образовательной </w:t>
      </w:r>
      <w:r w:rsidRPr="005C6A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организацией,</w:t>
      </w:r>
    </w:p>
    <w:p w14:paraId="648B50DF" w14:textId="77777777" w:rsidR="00B25A7F" w:rsidRPr="00B93B81" w:rsidRDefault="00B25A7F" w:rsidP="007A15C8">
      <w:pPr>
        <w:widowControl w:val="0"/>
        <w:pBdr>
          <w:bottom w:val="single" w:sz="4" w:space="1" w:color="auto"/>
        </w:pBdr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4FAA5CF1" w14:textId="77777777" w:rsidR="002A2C46" w:rsidRPr="002A2C46" w:rsidRDefault="002A2C46" w:rsidP="0042747E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(полное наименование организации, в которой гражданин будет осуществлять трудовую деятельность)</w:t>
      </w:r>
    </w:p>
    <w:p w14:paraId="55BC72E6" w14:textId="1AD48209" w:rsidR="002A2C46" w:rsidRPr="002A2C46" w:rsidRDefault="002A2C46" w:rsidP="007A15C8">
      <w:pPr>
        <w:widowControl w:val="0"/>
        <w:tabs>
          <w:tab w:val="left" w:pos="1655"/>
        </w:tabs>
        <w:autoSpaceDE w:val="0"/>
        <w:autoSpaceDN w:val="0"/>
        <w:spacing w:before="2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именуем </w:t>
      </w:r>
      <w:r w:rsidR="0042747E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дальнейшем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работодателем,</w:t>
      </w:r>
    </w:p>
    <w:p w14:paraId="3990CA3B" w14:textId="77777777" w:rsidR="002A2C46" w:rsidRPr="002A2C46" w:rsidRDefault="002A2C46" w:rsidP="007A15C8">
      <w:pPr>
        <w:widowControl w:val="0"/>
        <w:tabs>
          <w:tab w:val="left" w:pos="1675"/>
          <w:tab w:val="left" w:pos="3347"/>
          <w:tab w:val="left" w:pos="5005"/>
          <w:tab w:val="left" w:pos="6620"/>
          <w:tab w:val="left" w:pos="8246"/>
        </w:tabs>
        <w:autoSpaceDE w:val="0"/>
        <w:autoSpaceDN w:val="0"/>
        <w:spacing w:before="43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совместно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proofErr w:type="gramStart"/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именуемые</w:t>
      </w:r>
      <w:proofErr w:type="gramEnd"/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сторонами,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заключили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настоящий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договор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нижеследующем. </w:t>
      </w:r>
    </w:p>
    <w:p w14:paraId="02AB09C3" w14:textId="77777777" w:rsidR="002A2C46" w:rsidRPr="002A2C46" w:rsidRDefault="002A2C46" w:rsidP="007A15C8">
      <w:pPr>
        <w:widowControl w:val="0"/>
        <w:autoSpaceDE w:val="0"/>
        <w:autoSpaceDN w:val="0"/>
        <w:spacing w:before="16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І. Предмет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</w:t>
      </w:r>
    </w:p>
    <w:p w14:paraId="0A541646" w14:textId="3D775A53" w:rsidR="009A7374" w:rsidRDefault="00B25A7F" w:rsidP="00693960">
      <w:pPr>
        <w:widowControl w:val="0"/>
        <w:tabs>
          <w:tab w:val="left" w:pos="9279"/>
        </w:tabs>
        <w:autoSpaceDE w:val="0"/>
        <w:autoSpaceDN w:val="0"/>
        <w:spacing w:before="235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обязуется освоить образовательную программу</w:t>
      </w:r>
      <w:r w:rsidR="009A73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</w:t>
      </w:r>
      <w:r w:rsidR="00693960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</w:p>
    <w:p w14:paraId="6E7AB54A" w14:textId="76089FD9" w:rsidR="009A7374" w:rsidRDefault="009A7374" w:rsidP="009A7374">
      <w:pPr>
        <w:widowControl w:val="0"/>
        <w:tabs>
          <w:tab w:val="left" w:pos="927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14:paraId="2CA70A52" w14:textId="77777777" w:rsidR="00693960" w:rsidRDefault="002A2C46" w:rsidP="009A7374">
      <w:pPr>
        <w:widowControl w:val="0"/>
        <w:tabs>
          <w:tab w:val="left" w:pos="927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(среднего профессионального образования, высшего образования) </w:t>
      </w:r>
    </w:p>
    <w:p w14:paraId="1269994C" w14:textId="6227D1C3" w:rsidR="002A2C46" w:rsidRPr="002A2C46" w:rsidRDefault="002A2C46" w:rsidP="009A7374">
      <w:pPr>
        <w:widowControl w:val="0"/>
        <w:tabs>
          <w:tab w:val="left" w:pos="927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782AB526" w14:textId="77777777" w:rsidR="002A2C46" w:rsidRPr="002A2C46" w:rsidRDefault="002A2C46" w:rsidP="007A15C8">
      <w:pPr>
        <w:widowControl w:val="0"/>
        <w:autoSpaceDE w:val="0"/>
        <w:autoSpaceDN w:val="0"/>
        <w:spacing w:before="162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основная образовательная программа) в соответствии с характеристиками освоения гражданином основной образовательной программы, определенными разделом II настоящего договора (далее –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характеристики обучения), и осуществить трудовую деятельность на условиях настоящего договора.</w:t>
      </w:r>
    </w:p>
    <w:p w14:paraId="19746A05" w14:textId="77777777" w:rsidR="002A2C46" w:rsidRPr="00DE1727" w:rsidRDefault="002A2C46" w:rsidP="00693960">
      <w:pPr>
        <w:widowControl w:val="0"/>
        <w:tabs>
          <w:tab w:val="left" w:pos="9279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обязуется в период освоения гражданином основной образовательной программы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</w:t>
      </w:r>
    </w:p>
    <w:p w14:paraId="2213F4FF" w14:textId="1A6699E0" w:rsidR="002A2C46" w:rsidRPr="002A2C46" w:rsidRDefault="00B81DDC" w:rsidP="00B81DDC">
      <w:pPr>
        <w:widowControl w:val="0"/>
        <w:autoSpaceDE w:val="0"/>
        <w:autoSpaceDN w:val="0"/>
        <w:spacing w:after="0" w:line="198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(организовать предоставление гражданину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поддержки,</w:t>
      </w:r>
      <w:proofErr w:type="gramEnd"/>
    </w:p>
    <w:p w14:paraId="03B5A83E" w14:textId="77777777" w:rsidR="00B81DDC" w:rsidRDefault="00B81DDC" w:rsidP="00B81DDC">
      <w:pPr>
        <w:widowControl w:val="0"/>
        <w:autoSpaceDE w:val="0"/>
        <w:autoSpaceDN w:val="0"/>
        <w:spacing w:before="7" w:after="0" w:line="249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предоставить гражданину меры поддержки)</w:t>
      </w:r>
    </w:p>
    <w:p w14:paraId="72AA906F" w14:textId="52D537BC" w:rsidR="00B93B81" w:rsidRDefault="00B81DDC" w:rsidP="00B81DDC">
      <w:pPr>
        <w:widowControl w:val="0"/>
        <w:autoSpaceDE w:val="0"/>
        <w:autoSpaceDN w:val="0"/>
        <w:spacing w:before="7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1473DC33" w14:textId="77777777" w:rsidR="002A2C46" w:rsidRPr="002A2C46" w:rsidRDefault="002A2C46" w:rsidP="007A15C8">
      <w:pPr>
        <w:widowControl w:val="0"/>
        <w:autoSpaceDE w:val="0"/>
        <w:autoSpaceDN w:val="0"/>
        <w:spacing w:before="152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и обеспечить труд</w:t>
      </w:r>
      <w:bookmarkStart w:id="0" w:name="_GoBack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bookmarkEnd w:id="0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устройство гражданина на условиях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договора.</w:t>
      </w:r>
    </w:p>
    <w:p w14:paraId="3BD35D54" w14:textId="77777777" w:rsidR="002A2C46" w:rsidRDefault="002A2C46" w:rsidP="00004794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Согласие законного представителя-родителя, усыновителя или попечителя несовершеннолетнего гражданина, оформленное в письменном виде на бумажном носителе или посредством электронной отметки, проставляемой в федеральной государс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твенной информационной системе «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прилагается к настоящему договору и является его неотъемлемой частью.</w:t>
      </w:r>
    </w:p>
    <w:p w14:paraId="36B04053" w14:textId="77777777" w:rsid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2A07DB5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00479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Характеристика обучения</w:t>
      </w:r>
    </w:p>
    <w:p w14:paraId="5127953C" w14:textId="074D2C41" w:rsidR="00DE1727" w:rsidRDefault="00004794" w:rsidP="00EF1276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Профессия, специальность, направление подготовки, научная специальность, по которым гражданин должен освоить основную образовательную программу:</w:t>
      </w:r>
      <w:r w:rsidR="00EF127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14:paraId="36A76B71" w14:textId="7C0D79D0" w:rsidR="00EF1276" w:rsidRPr="00DE1727" w:rsidRDefault="00EF1276" w:rsidP="00EF1276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____________________________________________________________________.</w:t>
      </w:r>
    </w:p>
    <w:p w14:paraId="5E96BBC0" w14:textId="77777777" w:rsidR="00B4144B" w:rsidRDefault="002A2C46" w:rsidP="007A15C8">
      <w:pPr>
        <w:widowControl w:val="0"/>
        <w:autoSpaceDE w:val="0"/>
        <w:autoSpaceDN w:val="0"/>
        <w:spacing w:before="39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(выбрать нужное и указать код и наименование профессии, специальности, </w:t>
      </w:r>
      <w:proofErr w:type="gramEnd"/>
    </w:p>
    <w:p w14:paraId="7694FC4F" w14:textId="244DFAAE" w:rsidR="002A2C46" w:rsidRPr="002A2C46" w:rsidRDefault="002A2C46" w:rsidP="007A15C8">
      <w:pPr>
        <w:widowControl w:val="0"/>
        <w:autoSpaceDE w:val="0"/>
        <w:autoSpaceDN w:val="0"/>
        <w:spacing w:before="39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направления подготовки, шифр и наименование научной специальности)</w:t>
      </w:r>
    </w:p>
    <w:p w14:paraId="4CA0478D" w14:textId="77777777" w:rsidR="002A2C46" w:rsidRPr="002A2C46" w:rsidRDefault="002A2C46" w:rsidP="007A15C8">
      <w:pPr>
        <w:widowControl w:val="0"/>
        <w:autoSpaceDE w:val="0"/>
        <w:autoSpaceDN w:val="0"/>
        <w:spacing w:before="39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3BE5D8F2" w14:textId="684F3F3F" w:rsidR="00DE1727" w:rsidRPr="00026ACD" w:rsidRDefault="00EF1276" w:rsidP="00EF1276">
      <w:pPr>
        <w:widowControl w:val="0"/>
        <w:tabs>
          <w:tab w:val="left" w:pos="1108"/>
        </w:tabs>
        <w:autoSpaceDE w:val="0"/>
        <w:autoSpaceDN w:val="0"/>
        <w:spacing w:before="1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Организация, осуществляющая образовательную деятельность, в которой гражданин должен освоить основную образовательную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программу:</w:t>
      </w:r>
    </w:p>
    <w:p w14:paraId="7BC084E4" w14:textId="13300C9B" w:rsidR="00DE1727" w:rsidRPr="002A2C46" w:rsidRDefault="00DE1727" w:rsidP="007A15C8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23B71BE3" w14:textId="59F919AA" w:rsid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организации,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осуществляющей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образовательную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деятельность)</w:t>
      </w:r>
    </w:p>
    <w:p w14:paraId="42B58D16" w14:textId="77777777" w:rsidR="00026ACD" w:rsidRPr="00026ACD" w:rsidRDefault="00026ACD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49F2529E" w14:textId="77777777" w:rsidR="00DE1727" w:rsidRDefault="002A2C46" w:rsidP="007A15C8">
      <w:pPr>
        <w:widowControl w:val="0"/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должен освоить основную образовательную программу (указывается по решению заказчика):</w:t>
      </w:r>
    </w:p>
    <w:p w14:paraId="70585821" w14:textId="579AC4E1" w:rsidR="00DE1727" w:rsidRPr="002A2C46" w:rsidRDefault="00DE1727" w:rsidP="007A15C8">
      <w:pPr>
        <w:widowControl w:val="0"/>
        <w:pBdr>
          <w:bottom w:val="single" w:sz="4" w:space="1" w:color="auto"/>
        </w:pBdr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5F83904" w14:textId="77777777" w:rsidR="000F0B7B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(непосредственно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организации,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осуществляющей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образовательную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деятельность, </w:t>
      </w:r>
      <w:proofErr w:type="gramEnd"/>
    </w:p>
    <w:p w14:paraId="0839D6F0" w14:textId="0DCF54E3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в филиале организации, осуществляющей образовательную деятельность</w:t>
      </w:r>
    </w:p>
    <w:p w14:paraId="2DF76CDC" w14:textId="2926E7E9" w:rsidR="002A2C46" w:rsidRPr="002A2C46" w:rsidRDefault="002A2C46" w:rsidP="007A15C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 указанием наименования филиала)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(выбрать </w:t>
      </w:r>
      <w:proofErr w:type="gramStart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</w:t>
      </w:r>
      <w:proofErr w:type="gramEnd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)</w:t>
      </w:r>
    </w:p>
    <w:p w14:paraId="08180C31" w14:textId="77777777" w:rsidR="002A2C46" w:rsidRPr="002A2C46" w:rsidRDefault="002A2C46" w:rsidP="007A15C8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1D98663B" w14:textId="75DD778C" w:rsidR="00DE1727" w:rsidRPr="00DE1727" w:rsidRDefault="000F0B7B" w:rsidP="000F0B7B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Форма обучения, по которой гражданин должен освоить основную образовательную программу (указывается по решению заказчика):</w:t>
      </w:r>
    </w:p>
    <w:p w14:paraId="7A96A246" w14:textId="72BC62B8" w:rsidR="00DE1727" w:rsidRPr="002A2C46" w:rsidRDefault="00DE1727" w:rsidP="007A15C8">
      <w:pPr>
        <w:widowControl w:val="0"/>
        <w:pBdr>
          <w:bottom w:val="single" w:sz="4" w:space="1" w:color="auto"/>
        </w:pBdr>
        <w:tabs>
          <w:tab w:val="left" w:pos="1107"/>
        </w:tabs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7FDC4426" w14:textId="0B15403E" w:rsid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(очная, очно-заочная, заочная (выбрать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  <w:proofErr w:type="gramEnd"/>
    </w:p>
    <w:p w14:paraId="494E3C6D" w14:textId="77777777" w:rsidR="007C2080" w:rsidRPr="001F546F" w:rsidRDefault="007C2080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402F5539" w14:textId="3F81F03D" w:rsidR="00DE1727" w:rsidRDefault="00E85630" w:rsidP="00E85630">
      <w:pPr>
        <w:widowControl w:val="0"/>
        <w:autoSpaceDE w:val="0"/>
        <w:autoSpaceDN w:val="0"/>
        <w:spacing w:before="1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Направленность (профиль) основной образовательной программы, которую должен освоить гражданин в рамках профессии, специальности, направления подготовки, научной специальности (указывается по решению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заказчика):</w:t>
      </w:r>
    </w:p>
    <w:p w14:paraId="72E54971" w14:textId="77777777" w:rsidR="00026ACD" w:rsidRPr="00026ACD" w:rsidRDefault="00026ACD" w:rsidP="007A15C8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613F56CE" w14:textId="77777777" w:rsidR="002A2C46" w:rsidRPr="002A2C46" w:rsidRDefault="002A2C46" w:rsidP="007A15C8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083338" w14:textId="2AE9AF65" w:rsidR="007E50EC" w:rsidRDefault="00E85630" w:rsidP="00D90F0F">
      <w:pPr>
        <w:widowControl w:val="0"/>
        <w:tabs>
          <w:tab w:val="left" w:pos="3590"/>
          <w:tab w:val="left" w:pos="5325"/>
          <w:tab w:val="left" w:pos="6831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5. 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Образовательная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программа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среднего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профессионального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об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разования, которую должен освоить гражданин, реализуется на базе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14:paraId="40E7019F" w14:textId="648004BA" w:rsidR="002A2C46" w:rsidRPr="002A2C46" w:rsidRDefault="00026AC5" w:rsidP="00026AC5">
      <w:pPr>
        <w:widowControl w:val="0"/>
        <w:tabs>
          <w:tab w:val="left" w:pos="3590"/>
          <w:tab w:val="left" w:pos="5325"/>
          <w:tab w:val="left" w:pos="6831"/>
        </w:tabs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</w:t>
      </w:r>
      <w:r w:rsidR="007E50EC">
        <w:rPr>
          <w:rFonts w:ascii="Times New Roman" w:eastAsia="Times New Roman" w:hAnsi="Times New Roman" w:cs="Times New Roman"/>
          <w:sz w:val="28"/>
          <w:lang w:eastAsia="en-US"/>
        </w:rPr>
        <w:t xml:space="preserve">____________________________________________________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образования</w:t>
      </w:r>
    </w:p>
    <w:p w14:paraId="7935FCF6" w14:textId="4F293B21" w:rsidR="002A2C46" w:rsidRPr="002A2C46" w:rsidRDefault="007E50EC" w:rsidP="007E50EC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(основного общего, среднего общего (выбрать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  <w:proofErr w:type="gramEnd"/>
    </w:p>
    <w:p w14:paraId="27365F28" w14:textId="77777777" w:rsidR="002A2C46" w:rsidRPr="002A2C46" w:rsidRDefault="002A2C46" w:rsidP="007A15C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(указывается по решению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заказчика).</w:t>
      </w:r>
    </w:p>
    <w:p w14:paraId="6BED49AF" w14:textId="77777777" w:rsidR="002A2C46" w:rsidRPr="002A2C46" w:rsidRDefault="002A2C46" w:rsidP="007A15C8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930BBB5" w14:textId="187D9BBD" w:rsidR="002A2C46" w:rsidRPr="002A2C46" w:rsidRDefault="00026AC5" w:rsidP="00026AC5">
      <w:pPr>
        <w:widowControl w:val="0"/>
        <w:tabs>
          <w:tab w:val="left" w:pos="6232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Необходимость наличия государственной аккредитации основной образовательной программы, которую должен освоить гражданин (за исключением программы подготовки научных и научно-педагогических кадров в аспирантуре (указывается по решению заказчика):</w:t>
      </w:r>
      <w:r w:rsidR="000A0989">
        <w:rPr>
          <w:rFonts w:ascii="Times New Roman" w:eastAsia="Times New Roman" w:hAnsi="Times New Roman" w:cs="Times New Roman"/>
          <w:sz w:val="28"/>
          <w:lang w:eastAsia="en-US"/>
        </w:rPr>
        <w:t xml:space="preserve"> _______________________.</w:t>
      </w:r>
      <w:proofErr w:type="gramEnd"/>
    </w:p>
    <w:p w14:paraId="2D9DCF6B" w14:textId="4D2DF077" w:rsidR="002A2C46" w:rsidRPr="002A2C46" w:rsidRDefault="000A0989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  (да, нет) (выбрать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14:paraId="1A2B0C59" w14:textId="77777777" w:rsidR="002A2C46" w:rsidRPr="002A2C46" w:rsidRDefault="002A2C46" w:rsidP="007A15C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8568F5" w14:textId="77777777" w:rsidR="002A2C46" w:rsidRPr="002A2C46" w:rsidRDefault="001F1C49" w:rsidP="009B2EC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III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Место осуществления гражданином трудовой деятельности после завершения освоения основной образовательной программы</w:t>
      </w:r>
    </w:p>
    <w:p w14:paraId="2F2255CF" w14:textId="5342B672" w:rsidR="009B2EC5" w:rsidRDefault="002A2C46" w:rsidP="009B2EC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квалификацией, полученной в результате освоения основной образовательной </w:t>
      </w:r>
      <w:r w:rsidR="007E50EC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срок труд</w:t>
      </w:r>
      <w:r w:rsidR="00026ACD">
        <w:rPr>
          <w:rFonts w:ascii="Times New Roman" w:eastAsia="Times New Roman" w:hAnsi="Times New Roman" w:cs="Times New Roman"/>
          <w:sz w:val="28"/>
          <w:szCs w:val="28"/>
          <w:lang w:eastAsia="en-US"/>
        </w:rPr>
        <w:t>оустройства,</w:t>
      </w:r>
    </w:p>
    <w:p w14:paraId="19184271" w14:textId="056FDA9C" w:rsidR="002A2C46" w:rsidRPr="002A2C46" w:rsidRDefault="002A2C46" w:rsidP="009B2EC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осуществления трудовой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деятельности</w:t>
      </w:r>
    </w:p>
    <w:p w14:paraId="52B9AECF" w14:textId="77777777" w:rsidR="002A2C46" w:rsidRPr="002A2C46" w:rsidRDefault="002A2C46" w:rsidP="007A15C8">
      <w:pPr>
        <w:widowControl w:val="0"/>
        <w:autoSpaceDE w:val="0"/>
        <w:autoSpaceDN w:val="0"/>
        <w:spacing w:before="7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87424A9" w14:textId="31FE3DEB" w:rsidR="002A2C46" w:rsidRPr="002A2C46" w:rsidRDefault="008944D7" w:rsidP="008944D7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программы:</w:t>
      </w:r>
    </w:p>
    <w:p w14:paraId="5AAF474D" w14:textId="48BFECE2" w:rsidR="002A2C46" w:rsidRPr="002A2C46" w:rsidRDefault="002A2C46" w:rsidP="008944D7">
      <w:pPr>
        <w:widowControl w:val="0"/>
        <w:tabs>
          <w:tab w:val="left" w:pos="1470"/>
          <w:tab w:val="left" w:pos="3264"/>
          <w:tab w:val="left" w:pos="4418"/>
          <w:tab w:val="left" w:pos="5667"/>
          <w:tab w:val="left" w:pos="7235"/>
          <w:tab w:val="left" w:pos="7748"/>
        </w:tabs>
        <w:autoSpaceDE w:val="0"/>
        <w:autoSpaceDN w:val="0"/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в</w:t>
      </w:r>
      <w:r w:rsidR="008944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организации,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которая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является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заказчиком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по</w:t>
      </w:r>
      <w:r w:rsidR="008944D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настоящему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договору;</w:t>
      </w:r>
    </w:p>
    <w:p w14:paraId="114F41FF" w14:textId="06E1C85B" w:rsidR="002A2C46" w:rsidRPr="002A2C46" w:rsidRDefault="002A2C46" w:rsidP="008944D7">
      <w:pPr>
        <w:widowControl w:val="0"/>
        <w:tabs>
          <w:tab w:val="left" w:pos="1675"/>
          <w:tab w:val="left" w:pos="4167"/>
          <w:tab w:val="left" w:pos="6750"/>
          <w:tab w:val="left" w:pos="8163"/>
        </w:tabs>
        <w:autoSpaceDE w:val="0"/>
        <w:autoSpaceDN w:val="0"/>
        <w:spacing w:after="0" w:line="26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б) у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индивидуального</w:t>
      </w:r>
      <w:r w:rsidR="009A796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предпринимателя,</w:t>
      </w:r>
      <w:r w:rsidR="009A796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который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является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заказчиком по настоящему договору;</w:t>
      </w:r>
    </w:p>
    <w:p w14:paraId="28A39221" w14:textId="77777777" w:rsidR="002A2C46" w:rsidRPr="002A2C46" w:rsidRDefault="002A2C46" w:rsidP="008944D7">
      <w:pPr>
        <w:widowControl w:val="0"/>
        <w:autoSpaceDE w:val="0"/>
        <w:autoSpaceDN w:val="0"/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в организации, которая является работодателем по настоящему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договору;</w:t>
      </w:r>
    </w:p>
    <w:p w14:paraId="2629C233" w14:textId="3484340E" w:rsidR="002A2C46" w:rsidRPr="002A2C46" w:rsidRDefault="002A2C46" w:rsidP="008944D7">
      <w:pPr>
        <w:widowControl w:val="0"/>
        <w:tabs>
          <w:tab w:val="left" w:pos="9104"/>
        </w:tabs>
        <w:autoSpaceDE w:val="0"/>
        <w:autoSpaceDN w:val="0"/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в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___________________________________________________________</w:t>
      </w:r>
      <w:r w:rsidRPr="002A2C46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;</w:t>
      </w:r>
    </w:p>
    <w:p w14:paraId="2B0BD993" w14:textId="77777777" w:rsidR="002A2C46" w:rsidRPr="002A2C46" w:rsidRDefault="002A2C46" w:rsidP="007A15C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(полное наименование организации)</w:t>
      </w:r>
    </w:p>
    <w:p w14:paraId="11ADF39E" w14:textId="7530C669" w:rsidR="00F14FE9" w:rsidRPr="002A2C46" w:rsidRDefault="002A2C46" w:rsidP="004C6FC6">
      <w:pPr>
        <w:widowControl w:val="0"/>
        <w:tabs>
          <w:tab w:val="left" w:pos="3206"/>
          <w:tab w:val="left" w:pos="4320"/>
          <w:tab w:val="left" w:pos="9279"/>
        </w:tabs>
        <w:autoSpaceDE w:val="0"/>
        <w:autoSpaceDN w:val="0"/>
        <w:spacing w:before="158" w:after="0" w:line="26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д) в организации,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которая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(у индивидуального предпринимателя, который) имеет следующий профиль деятельности:</w:t>
      </w:r>
      <w:r w:rsidR="004C6F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</w:t>
      </w:r>
    </w:p>
    <w:p w14:paraId="2077E63A" w14:textId="77777777" w:rsidR="004C6FC6" w:rsidRDefault="004C6FC6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w w:val="105"/>
          <w:sz w:val="19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                                                                                                        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(профиль </w:t>
      </w:r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деятельности</w:t>
      </w:r>
      <w:r w:rsidR="00F14FE9">
        <w:rPr>
          <w:rFonts w:ascii="Times New Roman" w:eastAsia="Times New Roman" w:hAnsi="Times New Roman" w:cs="Times New Roman"/>
          <w:sz w:val="19"/>
          <w:lang w:eastAsia="en-US"/>
        </w:rPr>
        <w:t xml:space="preserve">, </w:t>
      </w:r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организации </w:t>
      </w: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</w:t>
      </w:r>
      <w:proofErr w:type="gramEnd"/>
    </w:p>
    <w:p w14:paraId="5967C219" w14:textId="20616E45" w:rsidR="002A2C46" w:rsidRDefault="004C6FC6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                                                        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(индивидуального </w:t>
      </w:r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предпринимателя)</w:t>
      </w:r>
    </w:p>
    <w:p w14:paraId="54D00B42" w14:textId="77777777" w:rsidR="0069062A" w:rsidRPr="002A2C46" w:rsidRDefault="0069062A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</w:p>
    <w:p w14:paraId="7C8E2C48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(указывается в случае невозможности указания конкретной организации (конкретного индивидуального предпринимателя);</w:t>
      </w:r>
    </w:p>
    <w:p w14:paraId="57F40DE2" w14:textId="48C57776" w:rsidR="0069062A" w:rsidRDefault="002A2C46" w:rsidP="0069062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в соответствии с трудовой функцией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(функциями):</w:t>
      </w:r>
    </w:p>
    <w:p w14:paraId="5A84B3F8" w14:textId="77777777" w:rsidR="0069062A" w:rsidRDefault="0069062A" w:rsidP="0069062A">
      <w:pPr>
        <w:widowControl w:val="0"/>
        <w:pBdr>
          <w:bottom w:val="single" w:sz="4" w:space="1" w:color="auto"/>
        </w:pBdr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</w:p>
    <w:p w14:paraId="604B6F64" w14:textId="77777777" w:rsidR="00836F5B" w:rsidRDefault="002A2C46" w:rsidP="0069062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(должность (должности), профессия (профессии),</w:t>
      </w:r>
      <w:r w:rsidR="0069062A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специальность (специальности), </w:t>
      </w:r>
      <w:proofErr w:type="gramEnd"/>
    </w:p>
    <w:p w14:paraId="518A91B7" w14:textId="43D5131F" w:rsidR="002A2C46" w:rsidRPr="002A2C46" w:rsidRDefault="002A2C46" w:rsidP="0069062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квалификация (квалификации), вид (виды) работы)</w:t>
      </w:r>
    </w:p>
    <w:p w14:paraId="4C050753" w14:textId="77777777" w:rsidR="002A2C46" w:rsidRPr="002A2C46" w:rsidRDefault="002A2C46" w:rsidP="007A15C8">
      <w:pPr>
        <w:widowControl w:val="0"/>
        <w:autoSpaceDE w:val="0"/>
        <w:autoSpaceDN w:val="0"/>
        <w:spacing w:before="153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</w:t>
      </w:r>
      <w:proofErr w:type="gramEnd"/>
    </w:p>
    <w:p w14:paraId="77F6DFEE" w14:textId="17CF6341" w:rsidR="002A2C46" w:rsidRPr="002A2C46" w:rsidRDefault="00836F5B" w:rsidP="00836F5B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Территориальная характеристика места осуществления трудовой деятельности (выбирается и заполняется один из следующих подпунктов):</w:t>
      </w:r>
    </w:p>
    <w:p w14:paraId="54F99310" w14:textId="4C3D9846" w:rsidR="002A2C46" w:rsidRPr="002A2C46" w:rsidRDefault="002A2C46" w:rsidP="00480127">
      <w:pPr>
        <w:widowControl w:val="0"/>
        <w:tabs>
          <w:tab w:val="left" w:pos="2775"/>
          <w:tab w:val="left" w:pos="4367"/>
          <w:tab w:val="left" w:pos="6289"/>
          <w:tab w:val="left" w:pos="9140"/>
          <w:tab w:val="left" w:pos="9199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фактический адрес, по которому будет осуществляться трудовая деятельность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80127" w:rsidRP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</w:t>
      </w:r>
      <w:r w:rsid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</w:t>
      </w:r>
      <w:r w:rsidR="00480127" w:rsidRP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______;</w:t>
      </w:r>
    </w:p>
    <w:p w14:paraId="058BB258" w14:textId="20724C8F" w:rsidR="002A2C46" w:rsidRPr="002A2C46" w:rsidRDefault="00D97EC5" w:rsidP="00480127">
      <w:pPr>
        <w:widowControl w:val="0"/>
        <w:tabs>
          <w:tab w:val="left" w:pos="2775"/>
          <w:tab w:val="left" w:pos="4367"/>
          <w:tab w:val="left" w:pos="6289"/>
          <w:tab w:val="left" w:pos="9140"/>
          <w:tab w:val="left" w:pos="9199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объекта</w:t>
      </w:r>
      <w:r w:rsidR="0040343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(объектов)</w:t>
      </w:r>
      <w:r w:rsidR="0040343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административно-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территориального деления в пределах субъекта Российской Федерации (муниципального образования</w:t>
      </w:r>
      <w:proofErr w:type="gramStart"/>
      <w:r w:rsid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proofErr w:type="gramEnd"/>
    </w:p>
    <w:p w14:paraId="5B45922A" w14:textId="77777777" w:rsidR="005B397B" w:rsidRDefault="005B397B" w:rsidP="007A15C8">
      <w:pPr>
        <w:widowControl w:val="0"/>
        <w:tabs>
          <w:tab w:val="left" w:pos="92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3FD47E" w14:textId="4202DAE4" w:rsidR="002A2C46" w:rsidRDefault="002A2C46" w:rsidP="00E628AF">
      <w:pPr>
        <w:widowControl w:val="0"/>
        <w:tabs>
          <w:tab w:val="left" w:pos="921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наименование субъекта (субъектов) Российской Федерации: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628A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</w:t>
      </w:r>
    </w:p>
    <w:p w14:paraId="0294353F" w14:textId="1F6890EE" w:rsidR="00E628AF" w:rsidRPr="002A2C46" w:rsidRDefault="00E628AF" w:rsidP="00E628AF">
      <w:pPr>
        <w:widowControl w:val="0"/>
        <w:tabs>
          <w:tab w:val="left" w:pos="92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14:paraId="31C7CB9A" w14:textId="696AA93B" w:rsidR="002A2C46" w:rsidRPr="005B397B" w:rsidRDefault="00E628AF" w:rsidP="00E628AF">
      <w:pPr>
        <w:widowControl w:val="0"/>
        <w:autoSpaceDE w:val="0"/>
        <w:autoSpaceDN w:val="0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Основной вид деятельности организации, в которой будет </w:t>
      </w:r>
      <w:r w:rsidR="002A2C46" w:rsidRPr="002A2C46">
        <w:rPr>
          <w:rFonts w:ascii="Times New Roman" w:eastAsia="Times New Roman" w:hAnsi="Times New Roman" w:cs="Times New Roman"/>
          <w:spacing w:val="-4"/>
          <w:sz w:val="28"/>
          <w:lang w:eastAsia="en-US"/>
        </w:rPr>
        <w:t>осуществляться трудовая деятельность (указывается по решению заказчика):</w:t>
      </w:r>
      <w:r w:rsidR="00A82A2E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</w:p>
    <w:p w14:paraId="58DAA703" w14:textId="285F3541" w:rsidR="005B397B" w:rsidRPr="002A2C46" w:rsidRDefault="005B397B" w:rsidP="007A15C8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574616A6" w14:textId="77777777" w:rsidR="002A2C46" w:rsidRPr="002A2C46" w:rsidRDefault="002A2C46" w:rsidP="007A15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</w:p>
    <w:p w14:paraId="36DFC21C" w14:textId="102A8CBC" w:rsidR="002A2C46" w:rsidRPr="002A2C46" w:rsidRDefault="00A82A2E" w:rsidP="00A82A2E">
      <w:pPr>
        <w:widowControl w:val="0"/>
        <w:tabs>
          <w:tab w:val="left" w:pos="1108"/>
        </w:tabs>
        <w:autoSpaceDE w:val="0"/>
        <w:autoSpaceDN w:val="0"/>
        <w:spacing w:before="60" w:after="0" w:line="261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Организационно-правовая форма (формы) организации, в которой будет осуществляться трудовая деятельность (указывается по решению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заказчика):</w:t>
      </w:r>
    </w:p>
    <w:p w14:paraId="412683EA" w14:textId="77777777" w:rsidR="002A2C46" w:rsidRPr="00A82A2E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9F7661" w14:textId="736BC39B" w:rsidR="002A2C46" w:rsidRPr="002A2C46" w:rsidRDefault="005E3B09" w:rsidP="005E3B09">
      <w:pPr>
        <w:widowControl w:val="0"/>
        <w:autoSpaceDE w:val="0"/>
        <w:autoSpaceDN w:val="0"/>
        <w:spacing w:before="74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У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словия возможного изменения места осуществления трудовой деятельности с учетом требований пунктов 32 и 79-81 Положения о целевом 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обучении по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</w:t>
      </w:r>
      <w:r w:rsidR="00E60138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555 "О целевом обучении по образовательным программам среднего профессионального и высшего образования" (далее </w:t>
      </w:r>
      <w:r w:rsidR="00E60138">
        <w:rPr>
          <w:rFonts w:ascii="Times New Roman" w:eastAsia="Times New Roman" w:hAnsi="Times New Roman" w:cs="Times New Roman"/>
          <w:sz w:val="28"/>
          <w:lang w:eastAsia="en-US"/>
        </w:rPr>
        <w:t>–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Положение):</w:t>
      </w:r>
    </w:p>
    <w:p w14:paraId="698D674A" w14:textId="01C394E6" w:rsidR="002A2C46" w:rsidRPr="005E3B09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0C06C0E" w14:textId="6A7320E0" w:rsidR="002A2C46" w:rsidRDefault="002A2C46" w:rsidP="005E3B09">
      <w:pPr>
        <w:widowControl w:val="0"/>
        <w:tabs>
          <w:tab w:val="left" w:pos="9279"/>
        </w:tabs>
        <w:autoSpaceDE w:val="0"/>
        <w:autoSpaceDN w:val="0"/>
        <w:spacing w:before="60" w:after="0" w:line="26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оплаты труда в период осуществления трудовой деятельности (указываются по решению заказчика):</w:t>
      </w:r>
      <w:r w:rsidR="007C4F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</w:t>
      </w:r>
    </w:p>
    <w:p w14:paraId="5DC10F69" w14:textId="3979EEA4" w:rsidR="007C4FE1" w:rsidRDefault="007C4FE1" w:rsidP="007C4FE1">
      <w:pPr>
        <w:widowControl w:val="0"/>
        <w:tabs>
          <w:tab w:val="left" w:pos="9279"/>
        </w:tabs>
        <w:autoSpaceDE w:val="0"/>
        <w:autoSpaceDN w:val="0"/>
        <w:spacing w:before="60"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14:paraId="5491524B" w14:textId="32A6BF7E" w:rsidR="002A2C46" w:rsidRPr="002A2C46" w:rsidRDefault="00E60138" w:rsidP="00E60138">
      <w:pPr>
        <w:widowControl w:val="0"/>
        <w:tabs>
          <w:tab w:val="left" w:pos="5447"/>
        </w:tabs>
        <w:autoSpaceDE w:val="0"/>
        <w:autoSpaceDN w:val="0"/>
        <w:spacing w:before="70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</w:t>
      </w:r>
      <w: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 и организация, в которой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настоящим разделом, не </w:t>
      </w:r>
      <w:r w:rsidR="000B7117">
        <w:rPr>
          <w:rFonts w:ascii="Times New Roman" w:eastAsia="Times New Roman" w:hAnsi="Times New Roman" w:cs="Times New Roman"/>
          <w:sz w:val="28"/>
          <w:lang w:eastAsia="en-US"/>
        </w:rPr>
        <w:t>позднее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0B7117">
        <w:rPr>
          <w:rFonts w:ascii="Times New Roman" w:eastAsia="Times New Roman" w:hAnsi="Times New Roman" w:cs="Times New Roman"/>
          <w:sz w:val="28"/>
          <w:lang w:eastAsia="en-US"/>
        </w:rPr>
        <w:t xml:space="preserve">_______ месяцев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– срок трудоустройства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)(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срок трудоустройства устанавливается в соответствии с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пунктом 26 Положения).</w:t>
      </w:r>
    </w:p>
    <w:p w14:paraId="660EDA6A" w14:textId="29333F8E" w:rsidR="002A2C46" w:rsidRPr="002A2C46" w:rsidRDefault="00595DC7" w:rsidP="00595DC7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Срок осуществления гражданином трудовой деятельности (далее – установленный срок трудовой деятельности) составляет</w:t>
      </w:r>
      <w:r w:rsidR="00711376">
        <w:rPr>
          <w:rFonts w:ascii="Times New Roman" w:eastAsia="Times New Roman" w:hAnsi="Times New Roman" w:cs="Times New Roman"/>
          <w:sz w:val="28"/>
          <w:lang w:eastAsia="en-US"/>
        </w:rPr>
        <w:t xml:space="preserve"> ___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года </w:t>
      </w:r>
      <w:r w:rsidR="00711376" w:rsidRPr="00711376">
        <w:rPr>
          <w:rFonts w:ascii="Times New Roman" w:eastAsia="Times New Roman" w:hAnsi="Times New Roman" w:cs="Times New Roman"/>
          <w:lang w:eastAsia="en-US"/>
        </w:rPr>
        <w:t>____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месяцев</w:t>
      </w:r>
      <w:r w:rsidR="002A2C46" w:rsidRPr="002A2C46">
        <w:rPr>
          <w:rFonts w:ascii="Times New Roman" w:eastAsia="Times New Roman" w:hAnsi="Times New Roman" w:cs="Times New Roman"/>
          <w:spacing w:val="-2"/>
          <w:lang w:eastAsia="en-US"/>
        </w:rPr>
        <w:t>.</w:t>
      </w:r>
    </w:p>
    <w:p w14:paraId="62DE062C" w14:textId="03F883D3" w:rsidR="001F546F" w:rsidRPr="002A2C46" w:rsidRDefault="002A2C46" w:rsidP="00711376">
      <w:pPr>
        <w:widowControl w:val="0"/>
        <w:autoSpaceDE w:val="0"/>
        <w:autoSpaceDN w:val="0"/>
        <w:spacing w:before="37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Установленный срок трудовой деятельности счисляется с последнего дня срока трудоустройства. В случае если трудовой договор (дополнительное соглашение к ранее заключенному трудовому договору)</w:t>
      </w:r>
      <w:r w:rsidR="007113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</w:t>
      </w:r>
      <w:r w:rsidR="003A31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заключения</w:t>
      </w:r>
      <w:r w:rsidR="003A31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трудового</w:t>
      </w:r>
      <w:r w:rsidR="003A313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</w:t>
      </w:r>
      <w:r w:rsidR="003A313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(дополнительного соглашения к ранее заключенному трудовому договору).</w:t>
      </w:r>
    </w:p>
    <w:p w14:paraId="7A9FB4E0" w14:textId="2AFE5351" w:rsidR="005B397B" w:rsidRPr="005B397B" w:rsidRDefault="003A3131" w:rsidP="003A3131">
      <w:pPr>
        <w:widowControl w:val="0"/>
        <w:tabs>
          <w:tab w:val="left" w:pos="9221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осуществлять трудовую деятельность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D94BBE">
        <w:rPr>
          <w:rFonts w:ascii="Times New Roman" w:eastAsia="Times New Roman" w:hAnsi="Times New Roman" w:cs="Times New Roman"/>
          <w:sz w:val="28"/>
          <w:lang w:eastAsia="en-US"/>
        </w:rPr>
        <w:t>_____________</w:t>
      </w:r>
    </w:p>
    <w:p w14:paraId="5BEAEEFB" w14:textId="77777777" w:rsidR="002A2C46" w:rsidRPr="002A2C46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188FCED2" w14:textId="77777777" w:rsidR="00D94BBE" w:rsidRDefault="002A2C46" w:rsidP="007A15C8">
      <w:pPr>
        <w:widowControl w:val="0"/>
        <w:autoSpaceDE w:val="0"/>
        <w:autoSpaceDN w:val="0"/>
        <w:spacing w:before="43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(на условиях полного рабочего дня (смены, недели), на условиях </w:t>
      </w:r>
      <w:proofErr w:type="gramEnd"/>
    </w:p>
    <w:p w14:paraId="5EDF0BE4" w14:textId="79CF161A" w:rsidR="002A2C46" w:rsidRPr="002A2C46" w:rsidRDefault="002A2C46" w:rsidP="007A15C8">
      <w:pPr>
        <w:widowControl w:val="0"/>
        <w:autoSpaceDE w:val="0"/>
        <w:autoSpaceDN w:val="0"/>
        <w:spacing w:before="43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неполного рабочего дня (смены, недели) (выбрать </w:t>
      </w: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нужное</w:t>
      </w:r>
      <w:proofErr w:type="gramEnd"/>
      <w:r w:rsidRPr="002A2C46">
        <w:rPr>
          <w:rFonts w:ascii="Times New Roman" w:eastAsia="Times New Roman" w:hAnsi="Times New Roman" w:cs="Times New Roman"/>
          <w:sz w:val="20"/>
          <w:lang w:eastAsia="en-US"/>
        </w:rPr>
        <w:t>)</w:t>
      </w:r>
    </w:p>
    <w:p w14:paraId="24B12382" w14:textId="7D7BC145" w:rsidR="00D61626" w:rsidRDefault="00D94BBE" w:rsidP="00F46E44">
      <w:pPr>
        <w:widowControl w:val="0"/>
        <w:tabs>
          <w:tab w:val="left" w:pos="9212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9. 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Иные условия осуществления гражданином трудовой деятельности (указываются по решению заказчика):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D61626">
        <w:rPr>
          <w:rFonts w:ascii="Times New Roman" w:eastAsia="Times New Roman" w:hAnsi="Times New Roman" w:cs="Times New Roman"/>
          <w:sz w:val="28"/>
          <w:lang w:eastAsia="en-US"/>
        </w:rPr>
        <w:t>___________________________________</w:t>
      </w:r>
      <w:r w:rsidR="00F46E44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</w:p>
    <w:p w14:paraId="0F7A6632" w14:textId="77777777" w:rsidR="00F54173" w:rsidRPr="00742B95" w:rsidRDefault="00F54173" w:rsidP="00F46E44">
      <w:pPr>
        <w:widowControl w:val="0"/>
        <w:tabs>
          <w:tab w:val="left" w:pos="9212"/>
        </w:tabs>
        <w:autoSpaceDE w:val="0"/>
        <w:autoSpaceDN w:val="0"/>
        <w:spacing w:before="153" w:after="0" w:line="268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44BD6A0" w14:textId="09474DA5" w:rsidR="002A2C46" w:rsidRPr="002A2C46" w:rsidRDefault="001F1C49" w:rsidP="00F46E44">
      <w:pPr>
        <w:widowControl w:val="0"/>
        <w:tabs>
          <w:tab w:val="left" w:pos="9212"/>
        </w:tabs>
        <w:autoSpaceDE w:val="0"/>
        <w:autoSpaceDN w:val="0"/>
        <w:spacing w:before="153" w:after="0" w:line="2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IV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Меры поддержки, предоставляемые гражданину в период обучения по основной образовательной программе, меры социальной поддержки,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 гарантии и выплаты, предоставляемые гражданину в период осуществления трудовой деятельности</w:t>
      </w:r>
    </w:p>
    <w:p w14:paraId="10C336A9" w14:textId="77777777" w:rsidR="00F46E44" w:rsidRDefault="00F46E44" w:rsidP="007A15C8">
      <w:pPr>
        <w:widowControl w:val="0"/>
        <w:tabs>
          <w:tab w:val="left" w:pos="1108"/>
        </w:tabs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11B04D79" w14:textId="6C3DEF7D" w:rsidR="002A2C46" w:rsidRDefault="001F1C49" w:rsidP="000D47AB">
      <w:pPr>
        <w:widowControl w:val="0"/>
        <w:autoSpaceDE w:val="0"/>
        <w:autoSpaceDN w:val="0"/>
        <w:spacing w:before="1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</w:t>
      </w:r>
      <w:r w:rsidR="000D47AB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обучения по основной образовательной программе гражданину предоставляются следующие меры поддержки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:</w:t>
      </w:r>
      <w:proofErr w:type="gramEnd"/>
    </w:p>
    <w:p w14:paraId="1F197643" w14:textId="001D587D" w:rsidR="00091582" w:rsidRPr="002A2C46" w:rsidRDefault="00091582" w:rsidP="00091582">
      <w:pPr>
        <w:widowControl w:val="0"/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</w:t>
      </w:r>
      <w:r w:rsidR="007C331C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06D2B9E8" w14:textId="62A95429" w:rsidR="002A2C46" w:rsidRDefault="002A2C46" w:rsidP="007A15C8">
      <w:pPr>
        <w:widowControl w:val="0"/>
        <w:autoSpaceDE w:val="0"/>
        <w:autoSpaceDN w:val="0"/>
        <w:spacing w:before="47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(порядок, сроки предоставления мер поддержки, а также при необходимости - размеры и (или) иные характеристики предоставления мер поддержки)</w:t>
      </w:r>
    </w:p>
    <w:p w14:paraId="2D8F046B" w14:textId="77777777" w:rsidR="00091582" w:rsidRPr="002A2C46" w:rsidRDefault="00091582" w:rsidP="007A15C8">
      <w:pPr>
        <w:widowControl w:val="0"/>
        <w:autoSpaceDE w:val="0"/>
        <w:autoSpaceDN w:val="0"/>
        <w:spacing w:before="47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54C47EA6" w14:textId="77777777" w:rsidR="00686B0E" w:rsidRDefault="000D47AB" w:rsidP="00686B0E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14:paraId="793C05EE" w14:textId="624AF902" w:rsidR="002A2C46" w:rsidRDefault="001F1C49" w:rsidP="00ED41B6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</w:t>
      </w:r>
      <w:r w:rsidR="00686B0E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локальным и нормативными актами заказчика и (или) работодателя (указывается по решению заказчика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):</w:t>
      </w:r>
      <w:r w:rsidR="00ED41B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End"/>
    </w:p>
    <w:p w14:paraId="713F9D10" w14:textId="34D43FFD" w:rsidR="00ED41B6" w:rsidRPr="002A2C46" w:rsidRDefault="00ED41B6" w:rsidP="00ED41B6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____________________________________________________________________.</w:t>
      </w:r>
    </w:p>
    <w:p w14:paraId="0EBC7047" w14:textId="77777777" w:rsidR="002A2C46" w:rsidRPr="005B397B" w:rsidRDefault="002A2C46" w:rsidP="007A15C8">
      <w:pPr>
        <w:widowControl w:val="0"/>
        <w:autoSpaceDE w:val="0"/>
        <w:autoSpaceDN w:val="0"/>
        <w:spacing w:before="34" w:after="0" w:line="259" w:lineRule="auto"/>
        <w:jc w:val="center"/>
        <w:rPr>
          <w:rFonts w:ascii="Times New Roman" w:eastAsia="Times New Roman" w:hAnsi="Times New Roman" w:cs="Times New Roman"/>
          <w:w w:val="105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(порядок, сроки предоставления мер поддержки, а также при необходимости - размеры и (или) иные характеристики предоставления мер поддержки) </w:t>
      </w: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br/>
      </w:r>
    </w:p>
    <w:p w14:paraId="036A9159" w14:textId="77777777" w:rsidR="00F54173" w:rsidRDefault="001F1C49" w:rsidP="007A15C8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V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Требования к успеваемости гражданина (в случае установления </w:t>
      </w:r>
    </w:p>
    <w:p w14:paraId="6E2C0E29" w14:textId="5BE97248" w:rsidR="001F1C49" w:rsidRPr="00C1676E" w:rsidRDefault="002A2C46" w:rsidP="007A15C8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требований к успеваемости гражданина стороной является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ор</w:t>
      </w:r>
      <w:r w:rsidR="001F1C49">
        <w:rPr>
          <w:rFonts w:ascii="Times New Roman" w:eastAsia="Times New Roman" w:hAnsi="Times New Roman" w:cs="Times New Roman"/>
          <w:sz w:val="28"/>
          <w:szCs w:val="28"/>
          <w:lang w:eastAsia="en-US"/>
        </w:rPr>
        <w:t>ганизация и может являться</w:t>
      </w:r>
      <w:r w:rsidR="00F54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F1C4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работодатель)</w:t>
      </w:r>
      <w:r w:rsidR="00F54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2B2827D8" w14:textId="4EE82BDD" w:rsidR="002A2C46" w:rsidRPr="002A2C46" w:rsidRDefault="002A2C46" w:rsidP="007A15C8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(в случае </w:t>
      </w:r>
      <w:proofErr w:type="spellStart"/>
      <w:r w:rsidR="00A77DE2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неустановления</w:t>
      </w:r>
      <w:proofErr w:type="spell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решению заказчика требований к успеваемости гражданина в настоящем разделе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указывается,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что требования к успеваемости гражданина не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устанавливаются)</w:t>
      </w:r>
    </w:p>
    <w:p w14:paraId="3E8D4124" w14:textId="77777777" w:rsidR="002A2C46" w:rsidRPr="002A2C46" w:rsidRDefault="002A2C46" w:rsidP="007A15C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AAD3AC3" w14:textId="580104FA" w:rsidR="005B397B" w:rsidRDefault="001F1C49" w:rsidP="00A77DE2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F1C49">
        <w:rPr>
          <w:rFonts w:ascii="Times New Roman" w:eastAsia="Times New Roman" w:hAnsi="Times New Roman" w:cs="Times New Roman"/>
          <w:sz w:val="28"/>
          <w:lang w:eastAsia="en-US"/>
        </w:rPr>
        <w:t>1.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Требования к успеваемости гражданина (далее – требования к успеваемости) с указанием критериев их исполнения, в том числе в отношении отдельных дисциплин (модулей) и (или) практики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:</w:t>
      </w:r>
      <w:r w:rsidR="00A77DE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End"/>
    </w:p>
    <w:p w14:paraId="19DD82FC" w14:textId="5B81D873" w:rsidR="00A77DE2" w:rsidRPr="005B397B" w:rsidRDefault="00A77DE2" w:rsidP="00A77DE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32B407AF" w14:textId="10B655CF" w:rsidR="002A2C46" w:rsidRPr="002A2C46" w:rsidRDefault="001F1C49" w:rsidP="00563BC6">
      <w:pPr>
        <w:widowControl w:val="0"/>
        <w:tabs>
          <w:tab w:val="left" w:pos="9212"/>
        </w:tabs>
        <w:autoSpaceDE w:val="0"/>
        <w:autoSpaceDN w:val="0"/>
        <w:spacing w:before="70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F1C49">
        <w:rPr>
          <w:rFonts w:ascii="Times New Roman" w:eastAsia="Times New Roman" w:hAnsi="Times New Roman" w:cs="Times New Roman"/>
          <w:sz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lang w:eastAsia="en-US"/>
        </w:rPr>
        <w:t>.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Порядок сокращения мер поддержки в случае невыполнения требований к успеваемости: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___________________________________________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33B9BBCE" w14:textId="346544CD" w:rsidR="005B397B" w:rsidRDefault="001F1C49" w:rsidP="00EA31F0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Условия восстановления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поддержки:</w:t>
      </w:r>
      <w:r w:rsidR="00563BC6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</w:p>
    <w:p w14:paraId="2C0D4EEE" w14:textId="54067FF5" w:rsidR="00563BC6" w:rsidRPr="002A2C46" w:rsidRDefault="00563BC6" w:rsidP="00563BC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_____________________________________________________________________</w:t>
      </w:r>
      <w:r w:rsidR="00EA31F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. </w:t>
      </w:r>
    </w:p>
    <w:p w14:paraId="7766A486" w14:textId="77777777" w:rsidR="002A2C46" w:rsidRPr="002A2C46" w:rsidRDefault="002A2C46" w:rsidP="007A15C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C2AEF4" w14:textId="77777777" w:rsidR="002A2C46" w:rsidRPr="002A2C46" w:rsidRDefault="00665065" w:rsidP="007A15C8">
      <w:pPr>
        <w:widowControl w:val="0"/>
        <w:tabs>
          <w:tab w:val="left" w:pos="1550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z w:val="1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val="en-US" w:eastAsia="en-US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Прохождение гражданином практической подготовки</w:t>
      </w:r>
    </w:p>
    <w:p w14:paraId="42BE8D4C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(в случае установления условий прохождения гражданином практической подготовки стороной является образовательная организация</w:t>
      </w:r>
      <w:proofErr w:type="gramEnd"/>
    </w:p>
    <w:p w14:paraId="233F8177" w14:textId="36E97790" w:rsidR="002A2C46" w:rsidRPr="002A2C46" w:rsidRDefault="002A2C46" w:rsidP="007A15C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может являться работодатель) (в случае </w:t>
      </w:r>
      <w:proofErr w:type="spell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неустановления</w:t>
      </w:r>
      <w:proofErr w:type="spell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решению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заказчика условий прохождения гражданином практической подготовки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настоящем разделе указывается, что условия прохождения гражданином практической подготовки не устанавливаются)</w:t>
      </w:r>
    </w:p>
    <w:p w14:paraId="56567870" w14:textId="77777777" w:rsidR="002A2C46" w:rsidRPr="002A2C46" w:rsidRDefault="002A2C46" w:rsidP="007A15C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574218" w14:textId="47F65E79" w:rsidR="002A2C46" w:rsidRPr="002A2C46" w:rsidRDefault="007A5E42" w:rsidP="007A5E42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проходить практическую подготовку (выбирается и заполняется нужное):</w:t>
      </w:r>
    </w:p>
    <w:p w14:paraId="048F71A8" w14:textId="0C8EA102" w:rsidR="002A2C46" w:rsidRPr="002A2C46" w:rsidRDefault="002A2C46" w:rsidP="002F257B">
      <w:pPr>
        <w:widowControl w:val="0"/>
        <w:tabs>
          <w:tab w:val="left" w:pos="9639"/>
        </w:tabs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практику:</w:t>
      </w:r>
      <w:r w:rsidR="00784C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  <w:r w:rsidR="00F14FE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</w:p>
    <w:p w14:paraId="0E07F2D5" w14:textId="77777777" w:rsidR="002A2C46" w:rsidRPr="002A2C46" w:rsidRDefault="002A2C46" w:rsidP="007A15C8">
      <w:pPr>
        <w:widowControl w:val="0"/>
        <w:autoSpaceDE w:val="0"/>
        <w:autoSpaceDN w:val="0"/>
        <w:spacing w:after="0" w:line="229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(виды, и (или) типы, и (или) наименования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практики)</w:t>
      </w:r>
    </w:p>
    <w:p w14:paraId="61FB7CB7" w14:textId="4386CEDD" w:rsidR="002A2C46" w:rsidRPr="002F257B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7EC602F" w14:textId="77777777" w:rsidR="002A2C46" w:rsidRPr="002A2C46" w:rsidRDefault="002A2C46" w:rsidP="007A15C8">
      <w:pPr>
        <w:widowControl w:val="0"/>
        <w:autoSpaceDE w:val="0"/>
        <w:autoSpaceDN w:val="0"/>
        <w:spacing w:before="15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(в организации, которая является заказчиком по договору о целевом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обучении,</w:t>
      </w:r>
      <w:proofErr w:type="gramEnd"/>
    </w:p>
    <w:p w14:paraId="1232AD8A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</w:t>
      </w:r>
      <w:proofErr w:type="gramEnd"/>
    </w:p>
    <w:p w14:paraId="3D383F08" w14:textId="77777777" w:rsidR="002A2C46" w:rsidRPr="002A2C46" w:rsidRDefault="002A2C46" w:rsidP="007A15C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 указанием ее наименования или характера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деятельности)</w:t>
      </w:r>
    </w:p>
    <w:p w14:paraId="31D6DCB7" w14:textId="440823CF" w:rsidR="002A2C46" w:rsidRPr="00F14FE9" w:rsidRDefault="002A2C46" w:rsidP="007A15C8">
      <w:pPr>
        <w:widowControl w:val="0"/>
        <w:tabs>
          <w:tab w:val="left" w:pos="9164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практическую подготовку по дисциплинам, модулям:</w:t>
      </w:r>
      <w:r w:rsidR="0094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4FE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</w:p>
    <w:p w14:paraId="1ADE24E9" w14:textId="76AC74C3" w:rsidR="002A2C46" w:rsidRPr="002A2C46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573ABC9C" w14:textId="7A7AB272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(дисциплины (модули) и (или) виды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занятий)</w:t>
      </w:r>
    </w:p>
    <w:p w14:paraId="03628ED5" w14:textId="77777777" w:rsidR="002A2C46" w:rsidRPr="002A2C46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70E32E7" w14:textId="77777777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 организации, которая является заказчиком по договору о целевом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обучении,</w:t>
      </w:r>
      <w:proofErr w:type="gramEnd"/>
    </w:p>
    <w:p w14:paraId="76C3CA97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</w:t>
      </w: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в</w:t>
      </w:r>
      <w:proofErr w:type="gramEnd"/>
    </w:p>
    <w:p w14:paraId="503FFAAA" w14:textId="77777777" w:rsidR="002A2C46" w:rsidRDefault="002A2C46" w:rsidP="007A15C8">
      <w:pPr>
        <w:widowControl w:val="0"/>
        <w:autoSpaceDE w:val="0"/>
        <w:autoSpaceDN w:val="0"/>
        <w:spacing w:before="5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14:paraId="418036AE" w14:textId="77777777" w:rsidR="00F14FE9" w:rsidRPr="002A2C46" w:rsidRDefault="00F14FE9" w:rsidP="007A15C8">
      <w:pPr>
        <w:widowControl w:val="0"/>
        <w:autoSpaceDE w:val="0"/>
        <w:autoSpaceDN w:val="0"/>
        <w:spacing w:before="5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6EBE92C4" w14:textId="29073089" w:rsidR="002A2C46" w:rsidRPr="002A2C46" w:rsidRDefault="009431B3" w:rsidP="009431B3">
      <w:pPr>
        <w:widowControl w:val="0"/>
        <w:autoSpaceDE w:val="0"/>
        <w:autoSpaceDN w:val="0"/>
        <w:spacing w:before="66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В период прохождения практической подготовки гражданину будет предоставлено индивидуальное сопровождение представителем заказчика или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организации, в которой гражданин будет проходить практическую п</w:t>
      </w:r>
      <w:r w:rsidR="00F14FE9">
        <w:rPr>
          <w:rFonts w:ascii="Times New Roman" w:eastAsia="Times New Roman" w:hAnsi="Times New Roman" w:cs="Times New Roman"/>
          <w:sz w:val="28"/>
          <w:lang w:eastAsia="en-US"/>
        </w:rPr>
        <w:t>одготовку (наставником) (далее –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сопровождение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наставником).</w:t>
      </w:r>
    </w:p>
    <w:p w14:paraId="20115614" w14:textId="77777777" w:rsidR="002A2C46" w:rsidRPr="002A2C46" w:rsidRDefault="002A2C46" w:rsidP="007A15C8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1FEDE5" w14:textId="77777777" w:rsidR="002A2C46" w:rsidRPr="002A2C46" w:rsidRDefault="002A2C46" w:rsidP="007A15C8">
      <w:pPr>
        <w:spacing w:before="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="00A0599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A2C46">
        <w:rPr>
          <w:rFonts w:ascii="Times New Roman" w:hAnsi="Times New Roman" w:cs="Times New Roman"/>
          <w:sz w:val="28"/>
          <w:szCs w:val="28"/>
        </w:rPr>
        <w:t xml:space="preserve"> Права и обязанности заказчика.</w:t>
      </w:r>
    </w:p>
    <w:p w14:paraId="67F63F9C" w14:textId="64A81BDE" w:rsidR="002A2C46" w:rsidRPr="002A2C46" w:rsidRDefault="00C07C48" w:rsidP="00C07C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Заказчик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обязан:</w:t>
      </w: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</w:p>
    <w:p w14:paraId="6CF32035" w14:textId="4921867D" w:rsidR="002A2C46" w:rsidRPr="002A2C46" w:rsidRDefault="002A2C46" w:rsidP="00845A96">
      <w:pPr>
        <w:widowControl w:val="0"/>
        <w:tabs>
          <w:tab w:val="left" w:pos="7307"/>
        </w:tabs>
        <w:autoSpaceDE w:val="0"/>
        <w:autoSpaceDN w:val="0"/>
        <w:spacing w:before="38"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48250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предоставление</w:t>
      </w:r>
    </w:p>
    <w:p w14:paraId="5DC9930C" w14:textId="5BFAE945" w:rsidR="007E1F02" w:rsidRDefault="00845A9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</w:t>
      </w:r>
      <w:r w:rsidR="004D287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</w:t>
      </w:r>
      <w:r w:rsidR="007E1F02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</w:t>
      </w:r>
      <w:r w:rsidR="004D287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(организовать, осуществить) </w:t>
      </w:r>
    </w:p>
    <w:p w14:paraId="4627779B" w14:textId="6AC46047" w:rsidR="002A2C46" w:rsidRPr="002A2C46" w:rsidRDefault="007E1F02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</w:t>
      </w:r>
      <w:r w:rsidR="00784C4C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</w:t>
      </w: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732453F1" w14:textId="77777777" w:rsidR="002A2C46" w:rsidRPr="002A2C46" w:rsidRDefault="002A2C46" w:rsidP="007A15C8">
      <w:pPr>
        <w:widowControl w:val="0"/>
        <w:autoSpaceDE w:val="0"/>
        <w:autoSpaceDN w:val="0"/>
        <w:spacing w:before="155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гражданину в период освоения основной образовательной программы мер поддержки, указанных в пункте 1 раздела IV настоящего договора;</w:t>
      </w:r>
    </w:p>
    <w:p w14:paraId="53B52E33" w14:textId="375B7F65" w:rsidR="002A2C46" w:rsidRPr="002A2C46" w:rsidRDefault="002A2C46" w:rsidP="007E1F02">
      <w:pPr>
        <w:widowControl w:val="0"/>
        <w:tabs>
          <w:tab w:val="left" w:pos="7172"/>
        </w:tabs>
        <w:autoSpaceDE w:val="0"/>
        <w:autoSpaceDN w:val="0"/>
        <w:spacing w:before="124"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6)</w:t>
      </w:r>
      <w:r w:rsidR="007E1F02">
        <w:rPr>
          <w:rFonts w:ascii="Times New Roman" w:eastAsia="Times New Roman" w:hAnsi="Times New Roman" w:cs="Times New Roman"/>
          <w:sz w:val="28"/>
          <w:szCs w:val="28"/>
          <w:lang w:eastAsia="en-US"/>
        </w:rPr>
        <w:t> _______________________________________________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трудоустройство</w:t>
      </w:r>
    </w:p>
    <w:p w14:paraId="5D85BB10" w14:textId="77777777" w:rsidR="001D3149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(обеспечить, осуществить) </w:t>
      </w:r>
    </w:p>
    <w:p w14:paraId="68BA38DC" w14:textId="0D890B5E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4B24440F" w14:textId="77777777" w:rsidR="002A2C46" w:rsidRPr="002A2C46" w:rsidRDefault="002A2C46" w:rsidP="007A15C8">
      <w:pPr>
        <w:widowControl w:val="0"/>
        <w:autoSpaceDE w:val="0"/>
        <w:autoSpaceDN w:val="0"/>
        <w:spacing w:before="35"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гражданина на условиях, установленных разделом III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4953E21E" w14:textId="77777777" w:rsidR="002A2C46" w:rsidRPr="002A2C46" w:rsidRDefault="002A2C46" w:rsidP="001D3149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обеспечить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 ст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орон в случаях, установленных законодательством Российской Федерации);</w:t>
      </w:r>
    </w:p>
    <w:p w14:paraId="32167D9A" w14:textId="77777777" w:rsidR="002A2C46" w:rsidRPr="002A2C46" w:rsidRDefault="002A2C46" w:rsidP="00E7352E">
      <w:pPr>
        <w:widowControl w:val="0"/>
        <w:autoSpaceDE w:val="0"/>
        <w:autoSpaceDN w:val="0"/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информировать гражданина о сокращении мер поддержки при невыполнении им требований к успеваемости (указывается в случае установления требований к успеваемости гражданина);</w:t>
      </w:r>
    </w:p>
    <w:p w14:paraId="23DD5B95" w14:textId="77777777" w:rsidR="002A2C46" w:rsidRPr="002A2C46" w:rsidRDefault="002A2C46" w:rsidP="00E7352E">
      <w:pPr>
        <w:widowControl w:val="0"/>
        <w:autoSpaceDE w:val="0"/>
        <w:autoSpaceDN w:val="0"/>
        <w:spacing w:before="2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д) 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(указывается в случае установления требований к успеваемости гражданина);</w:t>
      </w:r>
    </w:p>
    <w:p w14:paraId="7E0F2669" w14:textId="77777777" w:rsidR="002A2C46" w:rsidRPr="002A2C46" w:rsidRDefault="002A2C46" w:rsidP="00E7352E">
      <w:pPr>
        <w:widowControl w:val="0"/>
        <w:tabs>
          <w:tab w:val="left" w:pos="6631"/>
        </w:tabs>
        <w:autoSpaceDE w:val="0"/>
        <w:autoSpaceDN w:val="0"/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337E7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гражданину</w:t>
      </w:r>
    </w:p>
    <w:p w14:paraId="26418EB2" w14:textId="65B2D966" w:rsidR="002A2C46" w:rsidRPr="002A2C46" w:rsidRDefault="00E7352E" w:rsidP="007A15C8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(обеспечить, осуществить) (выбрать нужное)</w:t>
      </w:r>
    </w:p>
    <w:p w14:paraId="3C0C0294" w14:textId="60E36DBE" w:rsidR="002A2C46" w:rsidRPr="002A2C46" w:rsidRDefault="002A2C46" w:rsidP="007A15C8">
      <w:pPr>
        <w:widowControl w:val="0"/>
        <w:autoSpaceDE w:val="0"/>
        <w:autoSpaceDN w:val="0"/>
        <w:spacing w:before="36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 для прохождения практической подготовки в местах, определенных пунктом 1 раздела VI настоящего договора, в том числе предоставление гражданину сопровождения наставником (указывается</w:t>
      </w:r>
      <w:r w:rsidR="00984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установления условий прохождения гражданином практической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подготовки);</w:t>
      </w:r>
    </w:p>
    <w:p w14:paraId="33CBBF48" w14:textId="61D8B14F" w:rsidR="002A2C46" w:rsidRPr="002A2C46" w:rsidRDefault="002A2C46" w:rsidP="00E7352E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ж)</w:t>
      </w:r>
      <w:r w:rsidR="00E7352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изменений;</w:t>
      </w:r>
    </w:p>
    <w:p w14:paraId="2A760CFE" w14:textId="68F6087D" w:rsidR="002A2C46" w:rsidRPr="002A2C46" w:rsidRDefault="002A2C46" w:rsidP="00E7352E">
      <w:pPr>
        <w:widowControl w:val="0"/>
        <w:autoSpaceDE w:val="0"/>
        <w:autoSpaceDN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з)</w:t>
      </w:r>
      <w:r w:rsidR="00984E1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1F546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14:paraId="0DDD2BF7" w14:textId="3B6AA75B" w:rsidR="002A2C46" w:rsidRPr="002A2C46" w:rsidRDefault="00984E1C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обязанности (указываются при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78EC6557" w14:textId="0A8466DF" w:rsidR="002A2C46" w:rsidRPr="002A2C46" w:rsidRDefault="00984E1C" w:rsidP="00984E1C">
      <w:pPr>
        <w:widowControl w:val="0"/>
        <w:autoSpaceDE w:val="0"/>
        <w:autoSpaceDN w:val="0"/>
        <w:spacing w:before="3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Заказчик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вправе:</w:t>
      </w:r>
    </w:p>
    <w:p w14:paraId="1FF8A6CE" w14:textId="77777777" w:rsidR="002A2C46" w:rsidRPr="002A2C46" w:rsidRDefault="002A2C46" w:rsidP="00984E1C">
      <w:pPr>
        <w:widowControl w:val="0"/>
        <w:autoSpaceDE w:val="0"/>
        <w:autoSpaceDN w:val="0"/>
        <w:spacing w:before="3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согласовывать гражданину тему выпускной квалификационной работы (указывается по решению заказчика в случае, если государственная итоговая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аттестация по основной образовательной программе включает в себя защиту выпускной квалификационной работы);</w:t>
      </w:r>
    </w:p>
    <w:p w14:paraId="2123EB67" w14:textId="77777777" w:rsidR="002A2C46" w:rsidRPr="002A2C46" w:rsidRDefault="002A2C46" w:rsidP="00984E1C">
      <w:pPr>
        <w:widowControl w:val="0"/>
        <w:autoSpaceDE w:val="0"/>
        <w:autoSpaceDN w:val="0"/>
        <w:spacing w:before="3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в случае неисполнения гражданином требований к успеваемости, установленных пунктом 1 раздела V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договора,</w:t>
      </w:r>
    </w:p>
    <w:p w14:paraId="7A0A9B97" w14:textId="345E21D9" w:rsidR="002A2C46" w:rsidRPr="002A2C46" w:rsidRDefault="00751952" w:rsidP="007A15C8">
      <w:pPr>
        <w:widowControl w:val="0"/>
        <w:tabs>
          <w:tab w:val="left" w:pos="565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195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гражданину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поддержки</w:t>
      </w:r>
    </w:p>
    <w:p w14:paraId="442E470E" w14:textId="41617014" w:rsidR="00751952" w:rsidRDefault="00751952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(сократить предоставление, организовать сокращение </w:t>
      </w:r>
      <w:proofErr w:type="gramEnd"/>
    </w:p>
    <w:p w14:paraId="03FFF382" w14:textId="2A45B914" w:rsidR="002A2C46" w:rsidRPr="002A2C46" w:rsidRDefault="00751952" w:rsidP="00751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предоставления (выбрать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нужное</w:t>
      </w:r>
      <w:proofErr w:type="gramEnd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)</w:t>
      </w:r>
    </w:p>
    <w:p w14:paraId="0D2D7B40" w14:textId="77777777" w:rsidR="002A2C46" w:rsidRPr="002A2C46" w:rsidRDefault="002A2C46" w:rsidP="007A15C8">
      <w:pPr>
        <w:widowControl w:val="0"/>
        <w:autoSpaceDE w:val="0"/>
        <w:autoSpaceDN w:val="0"/>
        <w:spacing w:before="4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2 раздела V настоящего договора (указывается в случае установления требований к успеваемости гражданина);</w:t>
      </w:r>
    </w:p>
    <w:p w14:paraId="24DE027F" w14:textId="5EE753C9" w:rsidR="002A2C46" w:rsidRPr="002A2C46" w:rsidRDefault="002A2C46" w:rsidP="00751952">
      <w:pPr>
        <w:widowControl w:val="0"/>
        <w:autoSpaceDE w:val="0"/>
        <w:autoSpaceDN w:val="0"/>
        <w:spacing w:before="11"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гражданина);</w:t>
      </w:r>
    </w:p>
    <w:p w14:paraId="7412771C" w14:textId="53B92777" w:rsidR="002A2C46" w:rsidRPr="002A2C46" w:rsidRDefault="002A2C46" w:rsidP="00751952">
      <w:pPr>
        <w:widowControl w:val="0"/>
        <w:autoSpaceDE w:val="0"/>
        <w:autoSpaceDN w:val="0"/>
        <w:spacing w:before="66" w:after="0" w:line="275" w:lineRule="exact"/>
        <w:ind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г)</w:t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A4553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_______</w:t>
      </w:r>
    </w:p>
    <w:p w14:paraId="03705720" w14:textId="0F25F470" w:rsidR="002A2C46" w:rsidRPr="002A2C46" w:rsidRDefault="002A2C46" w:rsidP="007A15C8">
      <w:pPr>
        <w:widowControl w:val="0"/>
        <w:autoSpaceDE w:val="0"/>
        <w:autoSpaceDN w:val="0"/>
        <w:spacing w:after="0" w:line="222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(иные права</w:t>
      </w:r>
      <w:r w:rsidR="00A4553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07CB141C" w14:textId="77777777" w:rsidR="002A2C46" w:rsidRPr="002A2C46" w:rsidRDefault="001F546F" w:rsidP="007A15C8">
      <w:pPr>
        <w:widowControl w:val="0"/>
        <w:tabs>
          <w:tab w:val="left" w:pos="121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ab/>
      </w:r>
    </w:p>
    <w:p w14:paraId="104FE82D" w14:textId="77777777" w:rsidR="00DF40E2" w:rsidRPr="00742B95" w:rsidRDefault="00DF40E2" w:rsidP="007A15C8">
      <w:pPr>
        <w:spacing w:before="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CF3377" w14:textId="159BAD31" w:rsidR="002A2C46" w:rsidRPr="002A2C46" w:rsidRDefault="002A2C46" w:rsidP="007A15C8">
      <w:pPr>
        <w:spacing w:before="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VII</w:t>
      </w:r>
      <w:r w:rsidR="00A0599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A2C46">
        <w:rPr>
          <w:rFonts w:ascii="Times New Roman" w:hAnsi="Times New Roman" w:cs="Times New Roman"/>
          <w:sz w:val="28"/>
          <w:szCs w:val="28"/>
        </w:rPr>
        <w:t xml:space="preserve"> Права и обязанности гражданина</w:t>
      </w:r>
    </w:p>
    <w:p w14:paraId="6BF62608" w14:textId="713F24AD" w:rsidR="002A2C46" w:rsidRPr="002A2C46" w:rsidRDefault="00DF40E2" w:rsidP="00DF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Гражданин обязан:</w:t>
      </w:r>
    </w:p>
    <w:p w14:paraId="5D1DFDE3" w14:textId="77777777" w:rsidR="002A2C46" w:rsidRPr="002A2C46" w:rsidRDefault="002A2C46" w:rsidP="00194371">
      <w:pPr>
        <w:widowControl w:val="0"/>
        <w:autoSpaceDE w:val="0"/>
        <w:autoSpaceDN w:val="0"/>
        <w:spacing w:before="43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освоить основную образовательную программу в соответствии с характеристиками обучения, установленными разделом II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62A1C667" w14:textId="16DAA155" w:rsidR="002A2C46" w:rsidRPr="002A2C46" w:rsidRDefault="002A2C46" w:rsidP="001943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6) пройти практическую подготовку в местах, определенных пунктом 1</w:t>
      </w:r>
      <w:r w:rsidR="00194371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раздела VI настоящего договора (указывается в случае установления условий прохождения гражданином практической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подготовки);</w:t>
      </w:r>
    </w:p>
    <w:p w14:paraId="73454E8F" w14:textId="77777777" w:rsidR="002A2C46" w:rsidRPr="002A2C46" w:rsidRDefault="002A2C46" w:rsidP="001943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</w:t>
      </w:r>
    </w:p>
    <w:p w14:paraId="44E3A86E" w14:textId="77777777" w:rsidR="002A2C46" w:rsidRPr="002A2C46" w:rsidRDefault="002A2C46" w:rsidP="001943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целевое обучение в пределах квоты) по программе подготовки научных и научно-педагогических кадров в аспирантуре);</w:t>
      </w:r>
      <w:proofErr w:type="gramEnd"/>
    </w:p>
    <w:p w14:paraId="6CC14DC3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д) уведомить в письменном виде на бумажном носителе заказчика об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</w:t>
      </w:r>
    </w:p>
    <w:p w14:paraId="4ED12ED2" w14:textId="70EB515D" w:rsidR="002A2C46" w:rsidRPr="002A2C46" w:rsidRDefault="00194371" w:rsidP="00194371">
      <w:pPr>
        <w:widowControl w:val="0"/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Гражданин вправе:</w:t>
      </w:r>
    </w:p>
    <w:p w14:paraId="49FE073B" w14:textId="7573102A" w:rsidR="002A2C46" w:rsidRPr="002A2C46" w:rsidRDefault="002A2C46" w:rsidP="00941790">
      <w:pPr>
        <w:widowControl w:val="0"/>
        <w:autoSpaceDE w:val="0"/>
        <w:autoSpaceDN w:val="0"/>
        <w:spacing w:before="30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</w:t>
      </w:r>
      <w:r w:rsidR="002046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договор;</w:t>
      </w:r>
    </w:p>
    <w:p w14:paraId="31682D37" w14:textId="77777777" w:rsidR="002A2C46" w:rsidRPr="00944DC7" w:rsidRDefault="002A2C46" w:rsidP="00941790">
      <w:pPr>
        <w:widowControl w:val="0"/>
        <w:tabs>
          <w:tab w:val="left" w:pos="9212"/>
        </w:tabs>
        <w:autoSpaceDE w:val="0"/>
        <w:autoSpaceDN w:val="0"/>
        <w:spacing w:before="58"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r w:rsidR="00944DC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14:paraId="049B551A" w14:textId="77777777" w:rsidR="002A2C46" w:rsidRPr="002A2C46" w:rsidRDefault="002A2C46" w:rsidP="00941790">
      <w:pPr>
        <w:widowControl w:val="0"/>
        <w:tabs>
          <w:tab w:val="left" w:pos="2410"/>
        </w:tabs>
        <w:autoSpaceDE w:val="0"/>
        <w:autoSpaceDN w:val="0"/>
        <w:spacing w:after="0" w:line="229" w:lineRule="exact"/>
        <w:ind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права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561C69CF" w14:textId="77777777" w:rsidR="002A2C46" w:rsidRPr="002A2C46" w:rsidRDefault="002A2C46" w:rsidP="00941790">
      <w:pPr>
        <w:widowControl w:val="0"/>
        <w:autoSpaceDE w:val="0"/>
        <w:autoSpaceDN w:val="0"/>
        <w:spacing w:before="41"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6E2494AD" w14:textId="41409B0A" w:rsidR="00944DC7" w:rsidRDefault="00941790" w:rsidP="00941790">
      <w:pPr>
        <w:widowControl w:val="0"/>
        <w:tabs>
          <w:tab w:val="left" w:pos="9277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обучении, предусматривающий освоен</w:t>
      </w:r>
      <w:r w:rsidR="00944DC7">
        <w:rPr>
          <w:rFonts w:ascii="Times New Roman" w:eastAsia="Times New Roman" w:hAnsi="Times New Roman" w:cs="Times New Roman"/>
          <w:sz w:val="28"/>
          <w:lang w:eastAsia="en-US"/>
        </w:rPr>
        <w:t>ие</w:t>
      </w:r>
    </w:p>
    <w:p w14:paraId="6688AB18" w14:textId="18B7A313" w:rsidR="00941790" w:rsidRPr="002A2C46" w:rsidRDefault="00941790" w:rsidP="00941790">
      <w:pPr>
        <w:widowControl w:val="0"/>
        <w:tabs>
          <w:tab w:val="left" w:pos="9277"/>
        </w:tabs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</w:t>
      </w:r>
    </w:p>
    <w:p w14:paraId="0C68A19E" w14:textId="77777777" w:rsidR="002A2C46" w:rsidRPr="002A2C46" w:rsidRDefault="002A2C46" w:rsidP="007A15C8">
      <w:pPr>
        <w:widowControl w:val="0"/>
        <w:tabs>
          <w:tab w:val="left" w:pos="2127"/>
          <w:tab w:val="left" w:pos="2410"/>
        </w:tabs>
        <w:autoSpaceDE w:val="0"/>
        <w:autoSpaceDN w:val="0"/>
        <w:spacing w:after="0" w:line="185" w:lineRule="exact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>(наименование образовательной программы следующего уровня</w:t>
      </w:r>
      <w:r w:rsidRPr="002A2C46">
        <w:rPr>
          <w:rFonts w:ascii="Times New Roman" w:eastAsia="Times New Roman" w:hAnsi="Times New Roman" w:cs="Times New Roman"/>
          <w:spacing w:val="-5"/>
          <w:w w:val="105"/>
          <w:sz w:val="19"/>
          <w:lang w:eastAsia="en-US"/>
        </w:rPr>
        <w:t>)</w:t>
      </w:r>
    </w:p>
    <w:p w14:paraId="250CEC1D" w14:textId="77777777" w:rsidR="002A2C46" w:rsidRPr="002A2C46" w:rsidRDefault="002A2C46" w:rsidP="007A15C8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следующий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договор).</w:t>
      </w:r>
    </w:p>
    <w:p w14:paraId="247D4A8E" w14:textId="6CB93507" w:rsidR="002A2C46" w:rsidRPr="002A2C46" w:rsidRDefault="002A2C46" w:rsidP="00475F1A">
      <w:pPr>
        <w:widowControl w:val="0"/>
        <w:autoSpaceDE w:val="0"/>
        <w:autoSpaceDN w:val="0"/>
        <w:spacing w:before="39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заключения следующего договора исполнение обязательств по настоящему договору приостанавливается по инициативе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гражданина</w:t>
      </w:r>
      <w:r w:rsidR="00475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период до истечения срока трудовой деятельности по следующему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договору.</w:t>
      </w:r>
    </w:p>
    <w:p w14:paraId="75A1EFA4" w14:textId="77777777" w:rsidR="002A2C46" w:rsidRPr="002A2C46" w:rsidRDefault="002A2C46" w:rsidP="00B415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</w:t>
      </w:r>
    </w:p>
    <w:p w14:paraId="60736069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XII настоящего договора.</w:t>
      </w:r>
    </w:p>
    <w:p w14:paraId="322CDF1B" w14:textId="77777777" w:rsidR="00B41571" w:rsidRPr="00742B95" w:rsidRDefault="00B41571" w:rsidP="00B41571">
      <w:pPr>
        <w:widowControl w:val="0"/>
        <w:tabs>
          <w:tab w:val="left" w:pos="615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16CA5A0A" w14:textId="5176D4CA" w:rsidR="00D11A61" w:rsidRDefault="0023188B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Х.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Права и обязанности образовательной организации   </w:t>
      </w:r>
    </w:p>
    <w:p w14:paraId="49F3B879" w14:textId="6BECED80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(раздел включается в договор о целевом обучении в случае,</w:t>
      </w:r>
      <w:proofErr w:type="gramEnd"/>
    </w:p>
    <w:p w14:paraId="25F8DFF0" w14:textId="77777777" w:rsidR="002A2C46" w:rsidRPr="002A2C46" w:rsidRDefault="002A2C46" w:rsidP="007A15C8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образовательная организация является стороной договора </w:t>
      </w:r>
    </w:p>
    <w:p w14:paraId="57B3B5D4" w14:textId="77777777" w:rsidR="002A2C46" w:rsidRPr="002A2C46" w:rsidRDefault="002A2C46" w:rsidP="007A15C8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 целевом обучении)</w:t>
      </w:r>
    </w:p>
    <w:p w14:paraId="24537656" w14:textId="77777777" w:rsidR="002A2C46" w:rsidRPr="002A2C46" w:rsidRDefault="002A2C46" w:rsidP="007A15C8">
      <w:pPr>
        <w:widowControl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0EF7F6F" w14:textId="475BA146" w:rsidR="002A2C46" w:rsidRPr="002A2C46" w:rsidRDefault="00482157" w:rsidP="004821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Образовательная организация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обязана:</w:t>
      </w:r>
    </w:p>
    <w:p w14:paraId="6EF89605" w14:textId="5CA125FB" w:rsidR="002A2C46" w:rsidRPr="002A2C46" w:rsidRDefault="002A2C46" w:rsidP="00482157">
      <w:pPr>
        <w:widowControl w:val="0"/>
        <w:autoSpaceDE w:val="0"/>
        <w:autoSpaceDN w:val="0"/>
        <w:spacing w:before="3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="00D41DC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организовать проведение практической подготовки гражданина в местах, определенных пунктом 1 раздела VI настоящего договора (указывается в случае установления условий прохождения гражданином практической подготовки);</w:t>
      </w:r>
    </w:p>
    <w:p w14:paraId="51A02FB5" w14:textId="4AC6BE9D" w:rsidR="002A2C46" w:rsidRPr="002A2C46" w:rsidRDefault="002A2C46" w:rsidP="00482157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б)</w:t>
      </w:r>
      <w:r w:rsidR="00D41DC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гражданина);</w:t>
      </w:r>
    </w:p>
    <w:p w14:paraId="09531031" w14:textId="5585BDD1" w:rsidR="002A2C46" w:rsidRPr="00E95761" w:rsidRDefault="00C07523" w:rsidP="00D41DCE">
      <w:pPr>
        <w:widowControl w:val="0"/>
        <w:autoSpaceDE w:val="0"/>
        <w:autoSpaceDN w:val="0"/>
        <w:spacing w:before="53" w:after="0" w:line="27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5761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в) </w:t>
      </w:r>
      <w:r w:rsidRPr="00E9576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86682" w:rsidRPr="00E9576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__________________________________________________________.</w:t>
      </w:r>
    </w:p>
    <w:p w14:paraId="52A0EEAF" w14:textId="77777777" w:rsidR="002A2C46" w:rsidRPr="002A2C46" w:rsidRDefault="002A2C46" w:rsidP="00D41DCE">
      <w:pPr>
        <w:widowControl w:val="0"/>
        <w:tabs>
          <w:tab w:val="left" w:pos="2694"/>
        </w:tabs>
        <w:autoSpaceDE w:val="0"/>
        <w:autoSpaceDN w:val="0"/>
        <w:spacing w:after="0" w:line="221" w:lineRule="exact"/>
        <w:ind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обязанности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02F182F9" w14:textId="61DB22EE" w:rsidR="002A2C46" w:rsidRPr="002A2C46" w:rsidRDefault="00586682" w:rsidP="00586682">
      <w:pPr>
        <w:widowControl w:val="0"/>
        <w:tabs>
          <w:tab w:val="left" w:pos="1108"/>
        </w:tabs>
        <w:autoSpaceDE w:val="0"/>
        <w:autoSpaceDN w:val="0"/>
        <w:spacing w:before="41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Образовательная организация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вправе:</w:t>
      </w:r>
    </w:p>
    <w:p w14:paraId="063A444E" w14:textId="33D44D37" w:rsidR="002A2C46" w:rsidRPr="002A2C46" w:rsidRDefault="002A2C46" w:rsidP="00D41DCE">
      <w:pPr>
        <w:widowControl w:val="0"/>
        <w:tabs>
          <w:tab w:val="left" w:pos="8089"/>
        </w:tabs>
        <w:autoSpaceDE w:val="0"/>
        <w:autoSpaceDN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согласовывать с </w:t>
      </w:r>
      <w:r w:rsidR="00586682" w:rsidRPr="0058668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вопросы</w:t>
      </w:r>
    </w:p>
    <w:p w14:paraId="045B2082" w14:textId="437D9E61" w:rsidR="002A2C46" w:rsidRPr="002A2C46" w:rsidRDefault="00586682" w:rsidP="00D41DCE">
      <w:pPr>
        <w:widowControl w:val="0"/>
        <w:tabs>
          <w:tab w:val="left" w:pos="2694"/>
        </w:tabs>
        <w:autoSpaceDE w:val="0"/>
        <w:autoSpaceDN w:val="0"/>
        <w:spacing w:before="7" w:after="0" w:line="240" w:lineRule="auto"/>
        <w:ind w:firstLine="709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 xml:space="preserve">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(заказчиком, работодателем (выбрать нужное)</w:t>
      </w:r>
      <w:proofErr w:type="gramEnd"/>
    </w:p>
    <w:p w14:paraId="36FAE03A" w14:textId="77777777" w:rsidR="002A2C46" w:rsidRPr="002A2C46" w:rsidRDefault="002A2C46" w:rsidP="00D41DCE">
      <w:pPr>
        <w:widowControl w:val="0"/>
        <w:autoSpaceDE w:val="0"/>
        <w:autoSpaceDN w:val="0"/>
        <w:spacing w:before="43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прохождения гражданином практической подготовки (указывается в случае установления условий прохождения гражданином практической подготовки);</w:t>
      </w:r>
    </w:p>
    <w:p w14:paraId="5178E6D1" w14:textId="7E3B914D" w:rsidR="002A2C46" w:rsidRPr="002A2C46" w:rsidRDefault="002A2C46" w:rsidP="00D41DCE">
      <w:pPr>
        <w:widowControl w:val="0"/>
        <w:tabs>
          <w:tab w:val="left" w:pos="7471"/>
        </w:tabs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обращаться 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proofErr w:type="gramEnd"/>
      <w:r w:rsidR="00D22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требованием</w:t>
      </w:r>
    </w:p>
    <w:p w14:paraId="263BB964" w14:textId="43D5B47E" w:rsidR="002A2C46" w:rsidRPr="002A2C46" w:rsidRDefault="00665065" w:rsidP="00D41DCE">
      <w:pPr>
        <w:widowControl w:val="0"/>
        <w:tabs>
          <w:tab w:val="left" w:pos="2694"/>
        </w:tabs>
        <w:autoSpaceDE w:val="0"/>
        <w:autoSpaceDN w:val="0"/>
        <w:spacing w:before="7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>(заказчику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,</w:t>
      </w:r>
      <w:r w:rsidR="00D22ED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работодателю (выбрать нужное)</w:t>
      </w:r>
      <w:proofErr w:type="gramEnd"/>
    </w:p>
    <w:p w14:paraId="5C440685" w14:textId="77777777" w:rsidR="002A2C46" w:rsidRPr="002A2C46" w:rsidRDefault="002A2C46" w:rsidP="00D22ED0">
      <w:pPr>
        <w:widowControl w:val="0"/>
        <w:autoSpaceDE w:val="0"/>
        <w:autoSpaceDN w:val="0"/>
        <w:spacing w:before="41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создания гражданину условий для прохождения практической подготовки вместах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,о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пределенныхпунктом1разделаVIнастоящегодоговора,в том числе предоставление гражданину сопровождения наставником (указывается в случае установления условий прохождения гражданином практической подготовки);</w:t>
      </w:r>
    </w:p>
    <w:p w14:paraId="38BB0A50" w14:textId="4F7D459E" w:rsidR="002A2C46" w:rsidRPr="00E95761" w:rsidRDefault="002A2C46" w:rsidP="00D41DCE">
      <w:pPr>
        <w:widowControl w:val="0"/>
        <w:autoSpaceDE w:val="0"/>
        <w:autoSpaceDN w:val="0"/>
        <w:spacing w:before="16" w:after="0" w:line="270" w:lineRule="exact"/>
        <w:ind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E95761">
        <w:rPr>
          <w:rFonts w:ascii="Times New Roman" w:eastAsia="Times New Roman" w:hAnsi="Times New Roman" w:cs="Times New Roman"/>
          <w:spacing w:val="-10"/>
          <w:sz w:val="28"/>
          <w:lang w:eastAsia="en-US"/>
        </w:rPr>
        <w:t>в)</w:t>
      </w:r>
      <w:r w:rsidR="00D22ED0" w:rsidRPr="00E95761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C07523" w:rsidRPr="00E95761">
        <w:rPr>
          <w:rFonts w:ascii="Times New Roman" w:eastAsia="Times New Roman" w:hAnsi="Times New Roman" w:cs="Times New Roman"/>
          <w:spacing w:val="-10"/>
          <w:sz w:val="28"/>
          <w:lang w:eastAsia="en-US"/>
        </w:rPr>
        <w:t>__________________________________________________________________</w:t>
      </w:r>
      <w:r w:rsidR="006F57F5" w:rsidRPr="00E95761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. </w:t>
      </w:r>
    </w:p>
    <w:p w14:paraId="7A876B69" w14:textId="77777777" w:rsidR="002A2C46" w:rsidRPr="002A2C46" w:rsidRDefault="002A2C46" w:rsidP="007A15C8">
      <w:pPr>
        <w:widowControl w:val="0"/>
        <w:autoSpaceDE w:val="0"/>
        <w:autoSpaceDN w:val="0"/>
        <w:spacing w:after="0" w:line="222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права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38309EDF" w14:textId="77777777" w:rsidR="002A2C46" w:rsidRPr="002A2C46" w:rsidRDefault="002A2C46" w:rsidP="007A15C8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C4B9113" w14:textId="7D4A7501" w:rsidR="002A2C46" w:rsidRPr="002A2C46" w:rsidRDefault="006F57F5" w:rsidP="006F57F5">
      <w:pPr>
        <w:widowControl w:val="0"/>
        <w:tabs>
          <w:tab w:val="left" w:pos="7071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Образовательная организация учитывает согласование (несогласование) </w:t>
      </w: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темы выпускной</w:t>
      </w:r>
    </w:p>
    <w:p w14:paraId="3A096B5B" w14:textId="77777777" w:rsidR="002A2C46" w:rsidRPr="002A2C46" w:rsidRDefault="002A2C46" w:rsidP="007A15C8">
      <w:pPr>
        <w:widowControl w:val="0"/>
        <w:autoSpaceDE w:val="0"/>
        <w:autoSpaceDN w:val="0"/>
        <w:spacing w:after="0" w:line="188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(заказчиком, работодателем) (выбрать </w:t>
      </w:r>
      <w:proofErr w:type="gramStart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</w:t>
      </w:r>
      <w:proofErr w:type="gramEnd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)</w:t>
      </w:r>
    </w:p>
    <w:p w14:paraId="166859A7" w14:textId="77777777" w:rsidR="002A2C46" w:rsidRDefault="002A2C46" w:rsidP="007A15C8">
      <w:pPr>
        <w:widowControl w:val="0"/>
        <w:autoSpaceDE w:val="0"/>
        <w:autoSpaceDN w:val="0"/>
        <w:spacing w:before="36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квалификационной работы гражданина (в случае если государственная итоговая аттестация по основной образовательной программе включает в себя защиту выпускной квалификационной работы).</w:t>
      </w:r>
    </w:p>
    <w:p w14:paraId="0AF6A741" w14:textId="062E3116" w:rsidR="00A47563" w:rsidRDefault="00665065" w:rsidP="0016035E">
      <w:pPr>
        <w:widowControl w:val="0"/>
        <w:tabs>
          <w:tab w:val="left" w:pos="709"/>
          <w:tab w:val="left" w:pos="772"/>
        </w:tabs>
        <w:autoSpaceDE w:val="0"/>
        <w:autoSpaceDN w:val="0"/>
        <w:spacing w:before="286"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Условия договора об оказании платных образовательных услуг (раздел включается в договор о целевом обучении в случае, если предусмотрено, что заказчик оплачивает обучение гражданина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br/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основной образовательной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программе)</w:t>
      </w:r>
    </w:p>
    <w:p w14:paraId="3AA0AD79" w14:textId="348D52E8" w:rsidR="006B0FA6" w:rsidRDefault="006B0FA6" w:rsidP="006B0F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</w:t>
      </w:r>
      <w:r w:rsidR="00A4756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____________________________________________</w:t>
      </w:r>
    </w:p>
    <w:p w14:paraId="482FD138" w14:textId="403BDDE7" w:rsidR="006B0FA6" w:rsidRPr="002A2C46" w:rsidRDefault="006B0FA6" w:rsidP="006B0F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____________________________________________</w:t>
      </w:r>
      <w:r w:rsidR="00A4756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</w:t>
      </w:r>
    </w:p>
    <w:p w14:paraId="7DE4A515" w14:textId="77777777" w:rsidR="002A2C46" w:rsidRPr="002A2C46" w:rsidRDefault="002A2C46" w:rsidP="006B0F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479E22E5" w14:textId="351DDC0E" w:rsidR="002A2C46" w:rsidRPr="002A2C46" w:rsidRDefault="00665065" w:rsidP="00A47563">
      <w:pPr>
        <w:widowControl w:val="0"/>
        <w:tabs>
          <w:tab w:val="left" w:pos="3466"/>
        </w:tabs>
        <w:autoSpaceDE w:val="0"/>
        <w:autoSpaceDN w:val="0"/>
        <w:spacing w:before="271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Ответственность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сторон</w:t>
      </w:r>
    </w:p>
    <w:p w14:paraId="18AD863B" w14:textId="77777777" w:rsidR="002A2C46" w:rsidRPr="002A2C46" w:rsidRDefault="002A2C46" w:rsidP="007A15C8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035382" w14:textId="20440572" w:rsidR="002A2C46" w:rsidRPr="002A2C46" w:rsidRDefault="00A47563" w:rsidP="00D604F4">
      <w:pPr>
        <w:widowControl w:val="0"/>
        <w:tabs>
          <w:tab w:val="left" w:pos="110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5919822" w14:textId="06BB406D" w:rsidR="002A2C46" w:rsidRPr="002A2C46" w:rsidRDefault="00A47563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="003804DF">
        <w:rPr>
          <w:rFonts w:ascii="Times New Roman" w:eastAsia="Times New Roman" w:hAnsi="Times New Roman" w:cs="Times New Roman"/>
          <w:sz w:val="28"/>
          <w:lang w:eastAsia="en-US"/>
        </w:rPr>
        <w:t>. </w:t>
      </w:r>
      <w:proofErr w:type="gramStart"/>
      <w:r w:rsidR="003804DF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аказчик, не исполнивший обязательство по </w:t>
      </w:r>
      <w:r w:rsidR="002A2C46" w:rsidRPr="003804DF">
        <w:rPr>
          <w:rFonts w:ascii="Times New Roman" w:eastAsia="Times New Roman" w:hAnsi="Times New Roman" w:cs="Times New Roman"/>
          <w:sz w:val="28"/>
          <w:lang w:eastAsia="en-US"/>
        </w:rPr>
        <w:t xml:space="preserve">трудоустройству </w:t>
      </w:r>
      <w:r w:rsidR="002A2C46" w:rsidRPr="003804DF">
        <w:rPr>
          <w:rFonts w:ascii="Times New Roman" w:eastAsia="Times New Roman" w:hAnsi="Times New Roman" w:cs="Times New Roman"/>
          <w:sz w:val="28"/>
          <w:lang w:eastAsia="en-US"/>
        </w:rPr>
        <w:lastRenderedPageBreak/>
        <w:t>гражданина или расторгнувший настоящий договор в одностороннем порядке, выплачивает гражданину компенсацию в соответствии с разделом</w:t>
      </w:r>
      <w:r w:rsidR="003804D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VII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заказчик не освобожден от выплаты штрафа (положение о выплате штрафа указывается в случае заключения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договора о целевом обучении с гражданином, принятым на целевое обучение в пределах квоты).</w:t>
      </w:r>
    </w:p>
    <w:p w14:paraId="1D862BEB" w14:textId="391928D6" w:rsidR="002A2C46" w:rsidRPr="002A2C46" w:rsidRDefault="00D604F4" w:rsidP="003C599B">
      <w:pPr>
        <w:widowControl w:val="0"/>
        <w:tabs>
          <w:tab w:val="left" w:pos="1107"/>
        </w:tabs>
        <w:autoSpaceDE w:val="0"/>
        <w:autoSpaceDN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</w:t>
      </w:r>
      <w:proofErr w:type="gramEnd"/>
    </w:p>
    <w:p w14:paraId="3F4F8880" w14:textId="4AF32794" w:rsidR="002A2C46" w:rsidRPr="00C07523" w:rsidRDefault="00D604F4" w:rsidP="003C599B">
      <w:pPr>
        <w:widowControl w:val="0"/>
        <w:tabs>
          <w:tab w:val="left" w:pos="110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 </w:t>
      </w:r>
      <w:r w:rsidR="003C599B">
        <w:rPr>
          <w:rFonts w:ascii="Times New Roman" w:eastAsia="Times New Roman" w:hAnsi="Times New Roman" w:cs="Times New Roman"/>
          <w:sz w:val="28"/>
          <w:lang w:eastAsia="en-US"/>
        </w:rPr>
        <w:t>догов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ора</w:t>
      </w:r>
      <w:r w:rsidR="003C599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</w:t>
      </w:r>
      <w:proofErr w:type="spellStart"/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непредоставления</w:t>
      </w:r>
      <w:proofErr w:type="spellEnd"/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гражданину мер поддержки), несет ответственность в соответствии с пунктом 3 настоящего раздела</w:t>
      </w:r>
      <w:proofErr w:type="gramEnd"/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выплачивает штраф в соответствии с разделом VII Положения, если гражданин не освобожден от выплаты штрафа (указывается в случае заключения договора о целевом обучении с гражданином, принятым на целевое обучение в пределах квоты).</w:t>
      </w:r>
    </w:p>
    <w:p w14:paraId="69345DD4" w14:textId="488EEB8A" w:rsidR="002A2C46" w:rsidRPr="002A2C46" w:rsidRDefault="00D604F4" w:rsidP="003C599B">
      <w:pPr>
        <w:widowControl w:val="0"/>
        <w:tabs>
          <w:tab w:val="left" w:pos="110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</w:t>
      </w:r>
      <w:proofErr w:type="spell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непредоставления</w:t>
      </w:r>
      <w:proofErr w:type="spell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 (указывается в случае заключения договора о целевом обучении с гражданином, принятым на целевое обучение в пределах квоты).</w:t>
      </w:r>
    </w:p>
    <w:p w14:paraId="19008B39" w14:textId="0D2E37B6" w:rsidR="002A2C46" w:rsidRPr="002A2C46" w:rsidRDefault="003C599B" w:rsidP="003C599B">
      <w:pPr>
        <w:widowControl w:val="0"/>
        <w:tabs>
          <w:tab w:val="left" w:pos="110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6. 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Если гражданин, освоивший основную образовательную программу в соответствии с настоящим договором, заключил следующий договор (указывается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уровня):</w:t>
      </w:r>
    </w:p>
    <w:p w14:paraId="44E9D130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590B0337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 несет ответственность за неисполнение следующего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16873A96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исполнение обязательств по настоящему договору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возобновляется;</w:t>
      </w:r>
    </w:p>
    <w:p w14:paraId="5CDF4BA8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б) если следующий договор расторгнут (считается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7D664A96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освобождается от ответственности за неисполнение настоящего договора;</w:t>
      </w:r>
    </w:p>
    <w:p w14:paraId="58486589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несет ответственность за неисполнение следующего договора и настоящего договора;</w:t>
      </w:r>
    </w:p>
    <w:p w14:paraId="6C6C1B26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если следующий договор расторгнут (считается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14:paraId="0A5A6D9B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настоящий договор считается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расторгнутым;</w:t>
      </w:r>
    </w:p>
    <w:p w14:paraId="4A2B7CE5" w14:textId="77777777" w:rsidR="002A2C46" w:rsidRPr="002A2C46" w:rsidRDefault="002A2C46" w:rsidP="00D604F4">
      <w:pPr>
        <w:widowControl w:val="0"/>
        <w:autoSpaceDE w:val="0"/>
        <w:autoSpaceDN w:val="0"/>
        <w:spacing w:before="32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освобождается от ответственности за неисполнение настоящего договора;</w:t>
      </w:r>
    </w:p>
    <w:p w14:paraId="01632FC4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14:paraId="552C2C1F" w14:textId="47425E92" w:rsidR="002A2C46" w:rsidRPr="002A2C46" w:rsidRDefault="008E42E3" w:rsidP="008E42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Федерации.</w:t>
      </w:r>
    </w:p>
    <w:p w14:paraId="1AA58AC4" w14:textId="71F2E53E" w:rsidR="002A2C46" w:rsidRPr="002A2C46" w:rsidRDefault="008E42E3" w:rsidP="008E42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Споры между сторонами, не урегулированные по соглашению сторон, подлежат разрешению в судебном порядке по месту нахождения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истца.</w:t>
      </w:r>
    </w:p>
    <w:p w14:paraId="5BC9368D" w14:textId="558FCE5D" w:rsidR="002A2C46" w:rsidRPr="002A2C46" w:rsidRDefault="00665065" w:rsidP="007A15C8">
      <w:pPr>
        <w:widowControl w:val="0"/>
        <w:tabs>
          <w:tab w:val="left" w:pos="2218"/>
        </w:tabs>
        <w:autoSpaceDE w:val="0"/>
        <w:autoSpaceDN w:val="0"/>
        <w:spacing w:before="276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XII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Досрочное расторжение настоящего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договора</w:t>
      </w:r>
    </w:p>
    <w:p w14:paraId="513EA5A6" w14:textId="77777777" w:rsidR="002A2C46" w:rsidRPr="002A2C46" w:rsidRDefault="002A2C46" w:rsidP="007A15C8">
      <w:pPr>
        <w:widowControl w:val="0"/>
        <w:autoSpaceDE w:val="0"/>
        <w:autoSpaceDN w:val="0"/>
        <w:spacing w:before="3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65B6C1" w14:textId="663CE570" w:rsidR="002A2C46" w:rsidRPr="002A2C46" w:rsidRDefault="00132923" w:rsidP="00132923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Настоящий 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договор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может быть расторгнут досрочно по соглашению сторон (указывается в случае заключения договора о целевом обучении с гражданином,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квоты).</w:t>
      </w:r>
    </w:p>
    <w:p w14:paraId="1FBA2CF8" w14:textId="188BD324" w:rsidR="00A84D83" w:rsidRDefault="00132923" w:rsidP="00A84D83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не может быть расторгнут досрочно по соглашению сторон (указывается в случае заключения договора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о целевом</w:t>
      </w:r>
      <w:r w:rsidR="00A84D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обучении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с гражданином,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принятым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целевое</w:t>
      </w:r>
      <w:r w:rsidR="00A84D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обучение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пределах квоты).</w:t>
      </w:r>
    </w:p>
    <w:p w14:paraId="663F5B0D" w14:textId="0535D6B4" w:rsidR="002A2C46" w:rsidRPr="002A2C46" w:rsidRDefault="00A84D83" w:rsidP="00A84D83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досрочно расторгается в случаях, установленных законодательством Российской Федерации.</w:t>
      </w:r>
    </w:p>
    <w:p w14:paraId="2794EAA0" w14:textId="689B816A" w:rsidR="002A2C46" w:rsidRPr="002A2C46" w:rsidRDefault="00665065" w:rsidP="007A15C8">
      <w:pPr>
        <w:widowControl w:val="0"/>
        <w:tabs>
          <w:tab w:val="left" w:pos="3272"/>
        </w:tabs>
        <w:autoSpaceDE w:val="0"/>
        <w:autoSpaceDN w:val="0"/>
        <w:spacing w:before="199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XI</w:t>
      </w:r>
      <w:r w:rsidR="0016035E">
        <w:rPr>
          <w:rFonts w:ascii="Times New Roman" w:eastAsia="Times New Roman" w:hAnsi="Times New Roman" w:cs="Times New Roman"/>
          <w:sz w:val="28"/>
          <w:lang w:val="en-US" w:eastAsia="en-US"/>
        </w:rPr>
        <w:t>II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Заключительные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положения</w:t>
      </w:r>
    </w:p>
    <w:p w14:paraId="16F9BAFE" w14:textId="04C70E88" w:rsidR="002A2C46" w:rsidRPr="002A2C46" w:rsidRDefault="00A84D83" w:rsidP="00171B61">
      <w:pPr>
        <w:widowControl w:val="0"/>
        <w:tabs>
          <w:tab w:val="left" w:pos="1107"/>
        </w:tabs>
        <w:autoSpaceDE w:val="0"/>
        <w:autoSpaceDN w:val="0"/>
        <w:spacing w:before="27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составлен 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_____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экземплярах, имеющих одинаковую силу, по одному экземпляру для каждой из сторон.</w:t>
      </w:r>
    </w:p>
    <w:p w14:paraId="058764F7" w14:textId="1C141FA4" w:rsidR="002A2C46" w:rsidRPr="002A2C46" w:rsidRDefault="00A84D83" w:rsidP="00171B61">
      <w:pPr>
        <w:widowControl w:val="0"/>
        <w:tabs>
          <w:tab w:val="left" w:pos="1108"/>
          <w:tab w:val="left" w:pos="834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Настоящий договор вступает в силу с </w:t>
      </w:r>
      <w:r w:rsidR="005B3A9C">
        <w:rPr>
          <w:rFonts w:ascii="Times New Roman" w:eastAsia="Times New Roman" w:hAnsi="Times New Roman" w:cs="Times New Roman"/>
          <w:spacing w:val="18"/>
          <w:sz w:val="28"/>
          <w:lang w:eastAsia="en-US"/>
        </w:rPr>
        <w:t>«</w:t>
      </w:r>
      <w:r w:rsidR="005222DA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171B61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5222DA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5B3A9C">
        <w:rPr>
          <w:rFonts w:ascii="Times New Roman" w:eastAsia="Times New Roman" w:hAnsi="Times New Roman" w:cs="Times New Roman"/>
          <w:sz w:val="28"/>
          <w:lang w:eastAsia="en-US"/>
        </w:rPr>
        <w:t>»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________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20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г. </w:t>
      </w:r>
      <w:r w:rsidR="00171B61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3638FE2B" w14:textId="3125949B" w:rsidR="002A2C46" w:rsidRPr="002A2C46" w:rsidRDefault="00A84D83" w:rsidP="00171B61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Внесение изменений в настоящий договор оформляется дополнительными соглашениями к нему.</w:t>
      </w:r>
    </w:p>
    <w:p w14:paraId="437B986E" w14:textId="2B0F4941" w:rsidR="002A2C46" w:rsidRPr="002A2C46" w:rsidRDefault="00171B61" w:rsidP="00171B61">
      <w:pPr>
        <w:widowControl w:val="0"/>
        <w:tabs>
          <w:tab w:val="left" w:pos="1128"/>
          <w:tab w:val="left" w:pos="9212"/>
        </w:tabs>
        <w:autoSpaceDE w:val="0"/>
        <w:autoSpaceDN w:val="0"/>
        <w:spacing w:after="0" w:line="320" w:lineRule="exact"/>
        <w:ind w:left="-15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</w:t>
      </w:r>
      <w:r>
        <w:rPr>
          <w:rFonts w:ascii="Times New Roman" w:eastAsia="Times New Roman" w:hAnsi="Times New Roman" w:cs="Times New Roman"/>
          <w:sz w:val="28"/>
          <w:lang w:eastAsia="en-US"/>
        </w:rPr>
        <w:t>______________________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________</w:t>
      </w:r>
      <w:r w:rsidR="00E95761">
        <w:rPr>
          <w:rFonts w:ascii="Times New Roman" w:eastAsia="Times New Roman" w:hAnsi="Times New Roman" w:cs="Times New Roman"/>
          <w:sz w:val="28"/>
          <w:lang w:eastAsia="en-US"/>
        </w:rPr>
        <w:t>______________________________</w:t>
      </w:r>
    </w:p>
    <w:p w14:paraId="77938182" w14:textId="77777777" w:rsidR="002A2C46" w:rsidRPr="002A2C46" w:rsidRDefault="002A2C46" w:rsidP="007A15C8">
      <w:pPr>
        <w:widowControl w:val="0"/>
        <w:autoSpaceDE w:val="0"/>
        <w:autoSpaceDN w:val="0"/>
        <w:spacing w:after="0" w:line="252" w:lineRule="exact"/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lang w:eastAsia="en-US"/>
        </w:rPr>
        <w:t xml:space="preserve">(иные положения (указываются при </w:t>
      </w:r>
      <w:r w:rsidRPr="002A2C46">
        <w:rPr>
          <w:rFonts w:ascii="Times New Roman" w:eastAsia="Times New Roman" w:hAnsi="Times New Roman" w:cs="Times New Roman"/>
          <w:spacing w:val="-2"/>
          <w:lang w:eastAsia="en-US"/>
        </w:rPr>
        <w:t>необходимости)</w:t>
      </w:r>
      <w:proofErr w:type="gramEnd"/>
    </w:p>
    <w:p w14:paraId="70DC585A" w14:textId="77777777" w:rsidR="005B3A9C" w:rsidRDefault="005B3A9C" w:rsidP="007A15C8">
      <w:pPr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br w:type="page"/>
      </w:r>
    </w:p>
    <w:p w14:paraId="51F0872A" w14:textId="30C0BCB7" w:rsidR="002A2C46" w:rsidRPr="002A2C46" w:rsidRDefault="00194C98" w:rsidP="00A607E5">
      <w:pPr>
        <w:widowControl w:val="0"/>
        <w:tabs>
          <w:tab w:val="left" w:pos="2410"/>
          <w:tab w:val="left" w:pos="2552"/>
          <w:tab w:val="left" w:pos="2591"/>
          <w:tab w:val="left" w:pos="2977"/>
        </w:tabs>
        <w:autoSpaceDE w:val="0"/>
        <w:autoSpaceDN w:val="0"/>
        <w:spacing w:before="234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X</w:t>
      </w:r>
      <w:r w:rsidR="0016035E">
        <w:rPr>
          <w:rFonts w:ascii="Times New Roman" w:eastAsia="Times New Roman" w:hAnsi="Times New Roman" w:cs="Times New Roman"/>
          <w:sz w:val="28"/>
          <w:lang w:val="en-US" w:eastAsia="en-US"/>
        </w:rPr>
        <w:t>I</w:t>
      </w:r>
      <w:r>
        <w:rPr>
          <w:rFonts w:ascii="Times New Roman" w:eastAsia="Times New Roman" w:hAnsi="Times New Roman" w:cs="Times New Roman"/>
          <w:sz w:val="28"/>
          <w:lang w:val="en-US" w:eastAsia="en-US"/>
        </w:rPr>
        <w:t>V</w:t>
      </w:r>
      <w:r w:rsidRPr="00194C98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Адреса и платежные реквизиты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сторон</w:t>
      </w:r>
    </w:p>
    <w:p w14:paraId="6A19996F" w14:textId="77777777" w:rsidR="00A607E5" w:rsidRPr="00C6073D" w:rsidRDefault="00A607E5" w:rsidP="00A607E5">
      <w:pPr>
        <w:widowControl w:val="0"/>
        <w:tabs>
          <w:tab w:val="left" w:pos="4748"/>
        </w:tabs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Заказчик:</w:t>
      </w:r>
      <w:r w:rsidRPr="00A06E7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Гражданин: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322"/>
        <w:gridCol w:w="4761"/>
      </w:tblGrid>
      <w:tr w:rsidR="00A607E5" w14:paraId="201F1DB3" w14:textId="77777777" w:rsidTr="00F66E3D">
        <w:trPr>
          <w:trHeight w:val="545"/>
        </w:trPr>
        <w:tc>
          <w:tcPr>
            <w:tcW w:w="4159" w:type="dxa"/>
            <w:tcBorders>
              <w:top w:val="nil"/>
              <w:left w:val="nil"/>
              <w:right w:val="nil"/>
            </w:tcBorders>
          </w:tcPr>
          <w:p w14:paraId="350D9294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4BD1234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nil"/>
              <w:left w:val="nil"/>
              <w:right w:val="nil"/>
            </w:tcBorders>
          </w:tcPr>
          <w:p w14:paraId="447037F2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6EDEDB81" w14:textId="77777777" w:rsidTr="00F66E3D">
        <w:trPr>
          <w:trHeight w:val="811"/>
        </w:trPr>
        <w:tc>
          <w:tcPr>
            <w:tcW w:w="4159" w:type="dxa"/>
            <w:tcBorders>
              <w:left w:val="nil"/>
              <w:right w:val="nil"/>
            </w:tcBorders>
          </w:tcPr>
          <w:p w14:paraId="2EABC632" w14:textId="66390A4C" w:rsidR="00A607E5" w:rsidRPr="00716D76" w:rsidRDefault="00A607E5" w:rsidP="00E95761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(полное наименование)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DF2CC1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left w:val="nil"/>
              <w:right w:val="nil"/>
            </w:tcBorders>
          </w:tcPr>
          <w:p w14:paraId="22C4B19F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(фамилия, имя, отчество) (при наличии)</w:t>
            </w:r>
          </w:p>
        </w:tc>
      </w:tr>
      <w:tr w:rsidR="00A607E5" w:rsidRPr="00716D76" w14:paraId="188248C2" w14:textId="77777777" w:rsidTr="00F66E3D">
        <w:trPr>
          <w:trHeight w:val="739"/>
        </w:trPr>
        <w:tc>
          <w:tcPr>
            <w:tcW w:w="4159" w:type="dxa"/>
            <w:tcBorders>
              <w:left w:val="nil"/>
              <w:right w:val="nil"/>
            </w:tcBorders>
          </w:tcPr>
          <w:p w14:paraId="7697CD49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(местонахождение)</w:t>
            </w:r>
          </w:p>
          <w:p w14:paraId="38AB593D" w14:textId="77777777" w:rsidR="00A607E5" w:rsidRPr="00716D76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8B4C68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left w:val="nil"/>
              <w:right w:val="nil"/>
            </w:tcBorders>
          </w:tcPr>
          <w:p w14:paraId="1AFF040E" w14:textId="47FE28DC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(дата рождения)</w:t>
            </w:r>
          </w:p>
          <w:p w14:paraId="444B517F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07E5" w14:paraId="087CBCE4" w14:textId="77777777" w:rsidTr="00F66E3D">
        <w:trPr>
          <w:trHeight w:val="242"/>
        </w:trPr>
        <w:tc>
          <w:tcPr>
            <w:tcW w:w="4159" w:type="dxa"/>
            <w:tcBorders>
              <w:left w:val="nil"/>
              <w:right w:val="nil"/>
            </w:tcBorders>
          </w:tcPr>
          <w:p w14:paraId="592E093A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</w:t>
            </w:r>
          </w:p>
          <w:p w14:paraId="5CBC15A7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78B2C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EC2F936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8DF91D7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3EABD72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F729E2D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 w:val="restart"/>
            <w:tcBorders>
              <w:left w:val="nil"/>
              <w:right w:val="nil"/>
            </w:tcBorders>
          </w:tcPr>
          <w:p w14:paraId="0B2ADD12" w14:textId="77777777" w:rsidR="00A607E5" w:rsidRPr="00716D76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(паспортные данные: серия, номер, когда и кем выдан)</w:t>
            </w:r>
          </w:p>
          <w:p w14:paraId="066FC246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14:paraId="7EA916A9" w14:textId="77777777" w:rsidTr="00F66E3D">
        <w:trPr>
          <w:trHeight w:val="258"/>
        </w:trPr>
        <w:tc>
          <w:tcPr>
            <w:tcW w:w="4159" w:type="dxa"/>
            <w:tcBorders>
              <w:left w:val="nil"/>
              <w:bottom w:val="single" w:sz="4" w:space="0" w:color="auto"/>
              <w:right w:val="nil"/>
            </w:tcBorders>
          </w:tcPr>
          <w:p w14:paraId="346738EA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F4AC9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/>
            <w:tcBorders>
              <w:left w:val="nil"/>
              <w:right w:val="nil"/>
            </w:tcBorders>
          </w:tcPr>
          <w:p w14:paraId="3AE502CC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2B17DA8A" w14:textId="77777777" w:rsidTr="00F66E3D">
        <w:trPr>
          <w:trHeight w:val="225"/>
        </w:trPr>
        <w:tc>
          <w:tcPr>
            <w:tcW w:w="4159" w:type="dxa"/>
            <w:tcBorders>
              <w:left w:val="nil"/>
              <w:bottom w:val="single" w:sz="4" w:space="0" w:color="auto"/>
              <w:right w:val="nil"/>
            </w:tcBorders>
          </w:tcPr>
          <w:p w14:paraId="37D74755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85E1F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 w:val="restart"/>
            <w:tcBorders>
              <w:left w:val="nil"/>
              <w:bottom w:val="nil"/>
              <w:right w:val="nil"/>
            </w:tcBorders>
          </w:tcPr>
          <w:p w14:paraId="7F9FA7B8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 регистрации)</w:t>
            </w:r>
          </w:p>
          <w:p w14:paraId="2AF24398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07E5" w14:paraId="31886490" w14:textId="77777777" w:rsidTr="00F66E3D">
        <w:trPr>
          <w:trHeight w:val="322"/>
        </w:trPr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79C13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6ABC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A5C00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424E39CB" w14:textId="77777777" w:rsidTr="00F66E3D">
        <w:trPr>
          <w:trHeight w:val="989"/>
        </w:trPr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6A5D4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(иные реквизиты)</w:t>
            </w:r>
          </w:p>
          <w:p w14:paraId="409494BA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14:paraId="1F1A6DD4" w14:textId="77777777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53F411B7" w14:textId="40A45BF8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E95761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5558800E" w14:textId="7C691434" w:rsidR="00A607E5" w:rsidRDefault="00E95761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    </w:t>
            </w:r>
            <w:r w:rsidR="00A607E5"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</w:t>
            </w:r>
            <w:r w:rsidR="00A607E5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045AF3AC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0DFF7760" w14:textId="3C6EB238" w:rsidR="00A607E5" w:rsidRPr="00A06E75" w:rsidRDefault="00A607E5" w:rsidP="00F66E3D">
            <w:pPr>
              <w:widowControl w:val="0"/>
              <w:tabs>
                <w:tab w:val="left" w:pos="981"/>
                <w:tab w:val="left" w:pos="1029"/>
                <w:tab w:val="left" w:pos="3663"/>
                <w:tab w:val="left" w:pos="4293"/>
                <w:tab w:val="left" w:pos="4908"/>
                <w:tab w:val="left" w:pos="5585"/>
                <w:tab w:val="left" w:pos="8219"/>
                <w:tab w:val="left" w:pos="8850"/>
              </w:tabs>
              <w:autoSpaceDE w:val="0"/>
              <w:autoSpaceDN w:val="0"/>
              <w:spacing w:before="1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  __</w:t>
            </w:r>
            <w:r w:rsidR="00E9576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______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___20 </w:t>
            </w:r>
            <w:r w:rsidR="00E9576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 г.</w:t>
            </w:r>
          </w:p>
          <w:p w14:paraId="5C8A8582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C60F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B149F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 (при наличии)</w:t>
            </w:r>
          </w:p>
          <w:p w14:paraId="62C31C88" w14:textId="77777777" w:rsidR="00A607E5" w:rsidRPr="00E95761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8"/>
                <w:lang w:eastAsia="en-US"/>
              </w:rPr>
            </w:pPr>
          </w:p>
          <w:p w14:paraId="722A8883" w14:textId="77777777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64C3F423" w14:textId="7F4C1CD9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E95761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4C79C7F1" w14:textId="25FB9C35" w:rsidR="00A607E5" w:rsidRPr="005B3A9C" w:rsidRDefault="00E95761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       </w:t>
            </w:r>
            <w:r w:rsidR="00A607E5"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</w:t>
            </w:r>
            <w:r w:rsidR="00A607E5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2F5F4DC0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22D72096" w14:textId="3557AB1C" w:rsidR="00A607E5" w:rsidRPr="00A06E75" w:rsidRDefault="00A607E5" w:rsidP="00F66E3D">
            <w:pPr>
              <w:widowControl w:val="0"/>
              <w:tabs>
                <w:tab w:val="left" w:pos="981"/>
                <w:tab w:val="left" w:pos="1029"/>
                <w:tab w:val="left" w:pos="3663"/>
                <w:tab w:val="left" w:pos="4293"/>
                <w:tab w:val="left" w:pos="4908"/>
                <w:tab w:val="left" w:pos="5585"/>
                <w:tab w:val="left" w:pos="8219"/>
                <w:tab w:val="left" w:pos="8850"/>
              </w:tabs>
              <w:autoSpaceDE w:val="0"/>
              <w:autoSpaceDN w:val="0"/>
              <w:spacing w:before="1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</w:t>
            </w:r>
            <w:r w:rsidR="00E957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__________________</w:t>
            </w:r>
            <w:r w:rsidRPr="00A06E7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____</w:t>
            </w:r>
            <w:r w:rsidRPr="00A06E7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г.</w:t>
            </w:r>
          </w:p>
          <w:p w14:paraId="3209F023" w14:textId="77777777" w:rsidR="00A607E5" w:rsidRPr="00716D76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A9DC578" w14:textId="7A242B1A" w:rsidR="00742B95" w:rsidRPr="00E95761" w:rsidRDefault="00E95761" w:rsidP="007A15C8">
      <w:pPr>
        <w:widowControl w:val="0"/>
        <w:tabs>
          <w:tab w:val="left" w:pos="4748"/>
        </w:tabs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4C61E0"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Образовательная организация:</w:t>
      </w:r>
    </w:p>
    <w:tbl>
      <w:tblPr>
        <w:tblpPr w:leftFromText="180" w:rightFromText="180" w:vertAnchor="text" w:tblpX="83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E95761" w14:paraId="0FCA6195" w14:textId="77777777" w:rsidTr="0096181C">
        <w:trPr>
          <w:trHeight w:val="634"/>
        </w:trPr>
        <w:tc>
          <w:tcPr>
            <w:tcW w:w="4361" w:type="dxa"/>
          </w:tcPr>
          <w:p w14:paraId="3B7EF002" w14:textId="35084D82" w:rsidR="00E95761" w:rsidRPr="00C06C06" w:rsidRDefault="00E95761" w:rsidP="009618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lang w:eastAsia="en-US"/>
              </w:rPr>
              <w:t xml:space="preserve">Федеральное государственное бюджетное образовательное учреждение высшего образования «Луганский государственный </w:t>
            </w:r>
            <w:r w:rsidRPr="0096181C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педагогический университет»</w:t>
            </w:r>
            <w:r w:rsidR="0096181C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____________</w:t>
            </w:r>
          </w:p>
        </w:tc>
      </w:tr>
      <w:tr w:rsidR="00E95761" w14:paraId="4F2AA32F" w14:textId="77777777" w:rsidTr="0096181C">
        <w:trPr>
          <w:trHeight w:val="506"/>
        </w:trPr>
        <w:tc>
          <w:tcPr>
            <w:tcW w:w="4361" w:type="dxa"/>
          </w:tcPr>
          <w:p w14:paraId="4317423D" w14:textId="77777777" w:rsidR="00E95761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(полное наименование)</w:t>
            </w:r>
          </w:p>
          <w:p w14:paraId="6E54FD51" w14:textId="77777777" w:rsidR="00E95761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D87007D" w14:textId="3FD60FD8" w:rsidR="00E95761" w:rsidRPr="00C06C06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06C06">
              <w:rPr>
                <w:rFonts w:ascii="Times New Roman CYR" w:hAnsi="Times New Roman CYR" w:cs="Times New Roman CYR"/>
                <w:sz w:val="20"/>
                <w:szCs w:val="20"/>
              </w:rPr>
              <w:t xml:space="preserve">291011, Луганская Народная Республика,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</w:t>
            </w:r>
            <w:proofErr w:type="spellStart"/>
            <w:r w:rsidRPr="0096181C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г.о</w:t>
            </w:r>
            <w:proofErr w:type="spellEnd"/>
            <w:r w:rsidRPr="0096181C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.  Луганский, г. Луганск, ул. Оборонная, д. 2</w:t>
            </w:r>
            <w:proofErr w:type="gramEnd"/>
          </w:p>
        </w:tc>
      </w:tr>
      <w:tr w:rsidR="00E95761" w14:paraId="01767EA6" w14:textId="77777777" w:rsidTr="0096181C">
        <w:trPr>
          <w:trHeight w:val="495"/>
        </w:trPr>
        <w:tc>
          <w:tcPr>
            <w:tcW w:w="4361" w:type="dxa"/>
          </w:tcPr>
          <w:p w14:paraId="0FCE6B91" w14:textId="77777777" w:rsidR="00E95761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(местонахождение)</w:t>
            </w:r>
          </w:p>
          <w:p w14:paraId="392FBDDA" w14:textId="77777777" w:rsidR="00E95761" w:rsidRPr="00C06C06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ИНН 9403013922</w:t>
            </w:r>
          </w:p>
          <w:p w14:paraId="77933839" w14:textId="77777777" w:rsidR="00E95761" w:rsidRPr="00C06C06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КПП 940301001</w:t>
            </w:r>
          </w:p>
          <w:p w14:paraId="65E0CF5A" w14:textId="77777777" w:rsidR="00E95761" w:rsidRPr="00C06C06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ОГРН 1229400052727</w:t>
            </w:r>
          </w:p>
          <w:p w14:paraId="7C7F9838" w14:textId="77777777" w:rsidR="00E95761" w:rsidRPr="00C06C06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сч</w:t>
            </w:r>
            <w:proofErr w:type="spellEnd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03214643000000018300</w:t>
            </w:r>
          </w:p>
          <w:p w14:paraId="45FF8518" w14:textId="77777777" w:rsidR="00E95761" w:rsidRPr="00C06C06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Банк: Отделение Луганск банка России//УФК по Луганской Народной Республике, г. Луганск</w:t>
            </w:r>
          </w:p>
          <w:p w14:paraId="76A1C128" w14:textId="77777777" w:rsidR="00E95761" w:rsidRPr="00C06C06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БИК 044371902</w:t>
            </w:r>
          </w:p>
          <w:p w14:paraId="367C1AC3" w14:textId="77777777" w:rsidR="00E95761" w:rsidRPr="00C06C06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Корр</w:t>
            </w:r>
            <w:proofErr w:type="spellEnd"/>
            <w:proofErr w:type="gramEnd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сч</w:t>
            </w:r>
            <w:proofErr w:type="spellEnd"/>
            <w:r w:rsidRPr="00C06C0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40102810245370000096</w:t>
            </w:r>
          </w:p>
          <w:p w14:paraId="521B6ECD" w14:textId="6F5F7580" w:rsidR="00E95761" w:rsidRPr="0096181C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18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  <w:t>ОКПО 53644816</w:t>
            </w:r>
            <w:r w:rsidR="0096181C" w:rsidRPr="009618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_______________________________</w:t>
            </w:r>
          </w:p>
        </w:tc>
      </w:tr>
      <w:tr w:rsidR="00E95761" w:rsidRPr="00E95761" w14:paraId="23DE7329" w14:textId="77777777" w:rsidTr="0096181C">
        <w:trPr>
          <w:trHeight w:val="405"/>
        </w:trPr>
        <w:tc>
          <w:tcPr>
            <w:tcW w:w="4361" w:type="dxa"/>
          </w:tcPr>
          <w:p w14:paraId="68780678" w14:textId="77777777" w:rsidR="00E95761" w:rsidRDefault="00E95761" w:rsidP="00E95761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</w:t>
            </w:r>
          </w:p>
          <w:p w14:paraId="2448CBD7" w14:textId="3C2BB0E7" w:rsidR="00E95761" w:rsidRPr="00C2186B" w:rsidRDefault="00E95761" w:rsidP="00E95761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18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e</w:t>
            </w:r>
            <w:r w:rsidRPr="00C2186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  <w:t>-</w:t>
            </w:r>
            <w:r w:rsidRPr="009618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mail</w:t>
            </w:r>
            <w:r w:rsidRPr="00C2186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: </w:t>
            </w:r>
            <w:hyperlink r:id="rId9" w:history="1">
              <w:r w:rsidRPr="0096181C">
                <w:rPr>
                  <w:rStyle w:val="ae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en-US"/>
                </w:rPr>
                <w:t>info</w:t>
              </w:r>
              <w:r w:rsidRPr="00C2186B">
                <w:rPr>
                  <w:rStyle w:val="ae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en-US"/>
                </w:rPr>
                <w:t>_</w:t>
              </w:r>
              <w:r w:rsidRPr="0096181C">
                <w:rPr>
                  <w:rStyle w:val="ae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en-US"/>
                </w:rPr>
                <w:t>lu</w:t>
              </w:r>
              <w:r w:rsidRPr="00C2186B">
                <w:rPr>
                  <w:rStyle w:val="ae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en-US"/>
                </w:rPr>
                <w:t>@</w:t>
              </w:r>
              <w:r w:rsidRPr="0096181C">
                <w:rPr>
                  <w:rStyle w:val="ae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en-US"/>
                </w:rPr>
                <w:t>lgpu</w:t>
              </w:r>
              <w:r w:rsidRPr="00C2186B">
                <w:rPr>
                  <w:rStyle w:val="ae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en-US"/>
                </w:rPr>
                <w:t>.</w:t>
              </w:r>
              <w:r w:rsidRPr="0096181C">
                <w:rPr>
                  <w:rStyle w:val="ae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en-US"/>
                </w:rPr>
                <w:t>org</w:t>
              </w:r>
            </w:hyperlink>
            <w:r w:rsidR="0096181C" w:rsidRPr="00C218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_________________________</w:t>
            </w:r>
          </w:p>
          <w:p w14:paraId="5F7DB3FC" w14:textId="5441709C" w:rsidR="00E95761" w:rsidRPr="00E95761" w:rsidRDefault="00E95761" w:rsidP="00E95761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_________________</w:t>
            </w:r>
            <w:r w:rsidR="009618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14:paraId="596F817B" w14:textId="7A19B05A" w:rsidR="00E95761" w:rsidRPr="00716D76" w:rsidRDefault="00E95761" w:rsidP="00961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 иные реквизиты)</w:t>
            </w:r>
          </w:p>
          <w:p w14:paraId="25C734F6" w14:textId="77777777" w:rsidR="00E95761" w:rsidRDefault="00E95761" w:rsidP="00E95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14:paraId="66477CB5" w14:textId="6948DB32" w:rsidR="00E95761" w:rsidRPr="00337E79" w:rsidRDefault="00E95761" w:rsidP="00E95761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_________________                </w:t>
            </w:r>
            <w:r w:rsidRPr="00337E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Марфина Ж.В.</w:t>
            </w:r>
          </w:p>
          <w:p w14:paraId="5F88268F" w14:textId="77777777" w:rsidR="00E95761" w:rsidRDefault="00E95761" w:rsidP="00E95761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(подпись)                  </w:t>
            </w:r>
          </w:p>
          <w:p w14:paraId="468F5E5D" w14:textId="77777777" w:rsidR="0096181C" w:rsidRDefault="0096181C" w:rsidP="00E95761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130291B" w14:textId="77777777" w:rsidR="00E95761" w:rsidRDefault="00E95761" w:rsidP="00E95761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27207969" w14:textId="675944C9" w:rsidR="00E95761" w:rsidRPr="00E95761" w:rsidRDefault="00E95761" w:rsidP="00E95761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»____________ </w:t>
            </w:r>
            <w:r w:rsidRPr="00670E7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 xml:space="preserve">___ </w:t>
            </w:r>
            <w:r w:rsidRPr="00670E7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.</w:t>
            </w:r>
          </w:p>
        </w:tc>
      </w:tr>
    </w:tbl>
    <w:p w14:paraId="20C414D2" w14:textId="77777777" w:rsidR="00A06E75" w:rsidRPr="00A06E75" w:rsidRDefault="00A06E75" w:rsidP="00E95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sectPr w:rsidR="00A06E75" w:rsidRPr="00A06E75" w:rsidSect="00C2186B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0B41" w14:textId="77777777" w:rsidR="002A283F" w:rsidRDefault="002A283F" w:rsidP="00A1234A">
      <w:pPr>
        <w:spacing w:after="0" w:line="240" w:lineRule="auto"/>
      </w:pPr>
      <w:r>
        <w:separator/>
      </w:r>
    </w:p>
  </w:endnote>
  <w:endnote w:type="continuationSeparator" w:id="0">
    <w:p w14:paraId="77598F8E" w14:textId="77777777" w:rsidR="002A283F" w:rsidRDefault="002A283F" w:rsidP="00A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53A8B" w14:textId="77777777" w:rsidR="002A283F" w:rsidRDefault="002A283F" w:rsidP="00A1234A">
      <w:pPr>
        <w:spacing w:after="0" w:line="240" w:lineRule="auto"/>
      </w:pPr>
      <w:r>
        <w:separator/>
      </w:r>
    </w:p>
  </w:footnote>
  <w:footnote w:type="continuationSeparator" w:id="0">
    <w:p w14:paraId="3AA9B635" w14:textId="77777777" w:rsidR="002A283F" w:rsidRDefault="002A283F" w:rsidP="00A1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96C0" w14:textId="5D8CDF32" w:rsidR="002A2C46" w:rsidRDefault="00A307C7">
    <w:pPr>
      <w:pStyle w:val="a5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8744B6" wp14:editId="6A0F0703">
              <wp:simplePos x="0" y="0"/>
              <wp:positionH relativeFrom="page">
                <wp:posOffset>3657600</wp:posOffset>
              </wp:positionH>
              <wp:positionV relativeFrom="page">
                <wp:posOffset>469265</wp:posOffset>
              </wp:positionV>
              <wp:extent cx="261620" cy="222885"/>
              <wp:effectExtent l="0" t="0" r="5080" b="5715"/>
              <wp:wrapNone/>
              <wp:docPr id="1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D874" w14:textId="77777777" w:rsidR="002A2C46" w:rsidRDefault="00C7149E">
                          <w:pPr>
                            <w:pStyle w:val="a5"/>
                            <w:spacing w:before="8"/>
                            <w:ind w:left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 w:rsidR="002A2C46"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2186B">
                            <w:rPr>
                              <w:noProof/>
                              <w:spacing w:val="-5"/>
                            </w:rPr>
                            <w:t>14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6" type="#_x0000_t202" style="position:absolute;margin-left:4in;margin-top:36.95pt;width:20.6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" filled="f" stroked="f">
              <v:textbox inset="0,0,0,0">
                <w:txbxContent>
                  <w:p w14:paraId="1E63D874" w14:textId="77777777" w:rsidR="002A2C46" w:rsidRDefault="00C7149E">
                    <w:pPr>
                      <w:pStyle w:val="a5"/>
                      <w:spacing w:before="8"/>
                      <w:ind w:left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 w:rsidR="002A2C46"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2186B">
                      <w:rPr>
                        <w:noProof/>
                        <w:spacing w:val="-5"/>
                      </w:rPr>
                      <w:t>14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587"/>
    <w:multiLevelType w:val="hybridMultilevel"/>
    <w:tmpl w:val="35A44A44"/>
    <w:lvl w:ilvl="0" w:tplc="A320A85A">
      <w:start w:val="1"/>
      <w:numFmt w:val="decimal"/>
      <w:lvlText w:val="%1."/>
      <w:lvlJc w:val="left"/>
      <w:pPr>
        <w:ind w:left="12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A4C5416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2FC02642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31481116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B984829C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080CEEFE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19E4AA3C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4DE84756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31FACC1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1">
    <w:nsid w:val="18DA2838"/>
    <w:multiLevelType w:val="hybridMultilevel"/>
    <w:tmpl w:val="67F0C4FC"/>
    <w:lvl w:ilvl="0" w:tplc="7778C0BA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5A64403A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67907630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7F403A2E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7B6A060C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67A6AECC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7D9E93C0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CAACBAA4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C83E9D1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2">
    <w:nsid w:val="1A1C4A71"/>
    <w:multiLevelType w:val="hybridMultilevel"/>
    <w:tmpl w:val="1722DA70"/>
    <w:lvl w:ilvl="0" w:tplc="B68C912E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265AC9A8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CE1EF92E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F8A2E4F4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FB5EDAF0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ED3E0744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09BA7DB4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FE4C32EC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E7B8FE5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3">
    <w:nsid w:val="33DD713E"/>
    <w:multiLevelType w:val="hybridMultilevel"/>
    <w:tmpl w:val="6C2EB5D8"/>
    <w:lvl w:ilvl="0" w:tplc="D20490F2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0CCDA30">
      <w:start w:val="1"/>
      <w:numFmt w:val="decimal"/>
      <w:lvlText w:val="%2."/>
      <w:lvlJc w:val="left"/>
      <w:pPr>
        <w:ind w:left="2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1EB8EF1C">
      <w:numFmt w:val="bullet"/>
      <w:lvlText w:val="•"/>
      <w:lvlJc w:val="left"/>
      <w:pPr>
        <w:ind w:left="3443" w:hanging="283"/>
      </w:pPr>
      <w:rPr>
        <w:rFonts w:hint="default"/>
        <w:lang w:val="ru-RU" w:eastAsia="en-US" w:bidi="ar-SA"/>
      </w:rPr>
    </w:lvl>
    <w:lvl w:ilvl="3" w:tplc="8828FF1C">
      <w:numFmt w:val="bullet"/>
      <w:lvlText w:val="•"/>
      <w:lvlJc w:val="left"/>
      <w:pPr>
        <w:ind w:left="4186" w:hanging="283"/>
      </w:pPr>
      <w:rPr>
        <w:rFonts w:hint="default"/>
        <w:lang w:val="ru-RU" w:eastAsia="en-US" w:bidi="ar-SA"/>
      </w:rPr>
    </w:lvl>
    <w:lvl w:ilvl="4" w:tplc="7E96DDFC">
      <w:numFmt w:val="bullet"/>
      <w:lvlText w:val="•"/>
      <w:lvlJc w:val="left"/>
      <w:pPr>
        <w:ind w:left="4929" w:hanging="283"/>
      </w:pPr>
      <w:rPr>
        <w:rFonts w:hint="default"/>
        <w:lang w:val="ru-RU" w:eastAsia="en-US" w:bidi="ar-SA"/>
      </w:rPr>
    </w:lvl>
    <w:lvl w:ilvl="5" w:tplc="C6BA428C">
      <w:numFmt w:val="bullet"/>
      <w:lvlText w:val="•"/>
      <w:lvlJc w:val="left"/>
      <w:pPr>
        <w:ind w:left="5672" w:hanging="283"/>
      </w:pPr>
      <w:rPr>
        <w:rFonts w:hint="default"/>
        <w:lang w:val="ru-RU" w:eastAsia="en-US" w:bidi="ar-SA"/>
      </w:rPr>
    </w:lvl>
    <w:lvl w:ilvl="6" w:tplc="82F6B2F4">
      <w:numFmt w:val="bullet"/>
      <w:lvlText w:val="•"/>
      <w:lvlJc w:val="left"/>
      <w:pPr>
        <w:ind w:left="6415" w:hanging="283"/>
      </w:pPr>
      <w:rPr>
        <w:rFonts w:hint="default"/>
        <w:lang w:val="ru-RU" w:eastAsia="en-US" w:bidi="ar-SA"/>
      </w:rPr>
    </w:lvl>
    <w:lvl w:ilvl="7" w:tplc="B17669CC">
      <w:numFmt w:val="bullet"/>
      <w:lvlText w:val="•"/>
      <w:lvlJc w:val="left"/>
      <w:pPr>
        <w:ind w:left="7158" w:hanging="283"/>
      </w:pPr>
      <w:rPr>
        <w:rFonts w:hint="default"/>
        <w:lang w:val="ru-RU" w:eastAsia="en-US" w:bidi="ar-SA"/>
      </w:rPr>
    </w:lvl>
    <w:lvl w:ilvl="8" w:tplc="4094DF4E">
      <w:numFmt w:val="bullet"/>
      <w:lvlText w:val="•"/>
      <w:lvlJc w:val="left"/>
      <w:pPr>
        <w:ind w:left="7901" w:hanging="283"/>
      </w:pPr>
      <w:rPr>
        <w:rFonts w:hint="default"/>
        <w:lang w:val="ru-RU" w:eastAsia="en-US" w:bidi="ar-SA"/>
      </w:rPr>
    </w:lvl>
  </w:abstractNum>
  <w:abstractNum w:abstractNumId="4">
    <w:nsid w:val="39966A8F"/>
    <w:multiLevelType w:val="hybridMultilevel"/>
    <w:tmpl w:val="772C32D8"/>
    <w:lvl w:ilvl="0" w:tplc="D14496B8">
      <w:start w:val="1"/>
      <w:numFmt w:val="decimal"/>
      <w:lvlText w:val="%1."/>
      <w:lvlJc w:val="left"/>
      <w:pPr>
        <w:ind w:left="111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978C80EE">
      <w:numFmt w:val="bullet"/>
      <w:lvlText w:val="•"/>
      <w:lvlJc w:val="left"/>
      <w:pPr>
        <w:ind w:left="1946" w:hanging="278"/>
      </w:pPr>
      <w:rPr>
        <w:rFonts w:hint="default"/>
        <w:lang w:val="ru-RU" w:eastAsia="en-US" w:bidi="ar-SA"/>
      </w:rPr>
    </w:lvl>
    <w:lvl w:ilvl="2" w:tplc="A4ACE542">
      <w:numFmt w:val="bullet"/>
      <w:lvlText w:val="•"/>
      <w:lvlJc w:val="left"/>
      <w:pPr>
        <w:ind w:left="2773" w:hanging="278"/>
      </w:pPr>
      <w:rPr>
        <w:rFonts w:hint="default"/>
        <w:lang w:val="ru-RU" w:eastAsia="en-US" w:bidi="ar-SA"/>
      </w:rPr>
    </w:lvl>
    <w:lvl w:ilvl="3" w:tplc="A9803EB4">
      <w:numFmt w:val="bullet"/>
      <w:lvlText w:val="•"/>
      <w:lvlJc w:val="left"/>
      <w:pPr>
        <w:ind w:left="3600" w:hanging="278"/>
      </w:pPr>
      <w:rPr>
        <w:rFonts w:hint="default"/>
        <w:lang w:val="ru-RU" w:eastAsia="en-US" w:bidi="ar-SA"/>
      </w:rPr>
    </w:lvl>
    <w:lvl w:ilvl="4" w:tplc="09D6C80A">
      <w:numFmt w:val="bullet"/>
      <w:lvlText w:val="•"/>
      <w:lvlJc w:val="left"/>
      <w:pPr>
        <w:ind w:left="4426" w:hanging="278"/>
      </w:pPr>
      <w:rPr>
        <w:rFonts w:hint="default"/>
        <w:lang w:val="ru-RU" w:eastAsia="en-US" w:bidi="ar-SA"/>
      </w:rPr>
    </w:lvl>
    <w:lvl w:ilvl="5" w:tplc="AF1A2E58">
      <w:numFmt w:val="bullet"/>
      <w:lvlText w:val="•"/>
      <w:lvlJc w:val="left"/>
      <w:pPr>
        <w:ind w:left="5253" w:hanging="278"/>
      </w:pPr>
      <w:rPr>
        <w:rFonts w:hint="default"/>
        <w:lang w:val="ru-RU" w:eastAsia="en-US" w:bidi="ar-SA"/>
      </w:rPr>
    </w:lvl>
    <w:lvl w:ilvl="6" w:tplc="5EF2DBA0">
      <w:numFmt w:val="bullet"/>
      <w:lvlText w:val="•"/>
      <w:lvlJc w:val="left"/>
      <w:pPr>
        <w:ind w:left="6080" w:hanging="278"/>
      </w:pPr>
      <w:rPr>
        <w:rFonts w:hint="default"/>
        <w:lang w:val="ru-RU" w:eastAsia="en-US" w:bidi="ar-SA"/>
      </w:rPr>
    </w:lvl>
    <w:lvl w:ilvl="7" w:tplc="02806BB6">
      <w:numFmt w:val="bullet"/>
      <w:lvlText w:val="•"/>
      <w:lvlJc w:val="left"/>
      <w:pPr>
        <w:ind w:left="6906" w:hanging="278"/>
      </w:pPr>
      <w:rPr>
        <w:rFonts w:hint="default"/>
        <w:lang w:val="ru-RU" w:eastAsia="en-US" w:bidi="ar-SA"/>
      </w:rPr>
    </w:lvl>
    <w:lvl w:ilvl="8" w:tplc="B7DAA592">
      <w:numFmt w:val="bullet"/>
      <w:lvlText w:val="•"/>
      <w:lvlJc w:val="left"/>
      <w:pPr>
        <w:ind w:left="7733" w:hanging="278"/>
      </w:pPr>
      <w:rPr>
        <w:rFonts w:hint="default"/>
        <w:lang w:val="ru-RU" w:eastAsia="en-US" w:bidi="ar-SA"/>
      </w:rPr>
    </w:lvl>
  </w:abstractNum>
  <w:abstractNum w:abstractNumId="5">
    <w:nsid w:val="39F10F34"/>
    <w:multiLevelType w:val="hybridMultilevel"/>
    <w:tmpl w:val="07464C5A"/>
    <w:lvl w:ilvl="0" w:tplc="B260A98A">
      <w:start w:val="1"/>
      <w:numFmt w:val="decimal"/>
      <w:lvlText w:val="%1."/>
      <w:lvlJc w:val="left"/>
      <w:pPr>
        <w:ind w:left="111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C76029B0">
      <w:numFmt w:val="bullet"/>
      <w:lvlText w:val="•"/>
      <w:lvlJc w:val="left"/>
      <w:pPr>
        <w:ind w:left="1946" w:hanging="279"/>
      </w:pPr>
      <w:rPr>
        <w:rFonts w:hint="default"/>
        <w:lang w:val="ru-RU" w:eastAsia="en-US" w:bidi="ar-SA"/>
      </w:rPr>
    </w:lvl>
    <w:lvl w:ilvl="2" w:tplc="B484AFD0">
      <w:numFmt w:val="bullet"/>
      <w:lvlText w:val="•"/>
      <w:lvlJc w:val="left"/>
      <w:pPr>
        <w:ind w:left="2773" w:hanging="279"/>
      </w:pPr>
      <w:rPr>
        <w:rFonts w:hint="default"/>
        <w:lang w:val="ru-RU" w:eastAsia="en-US" w:bidi="ar-SA"/>
      </w:rPr>
    </w:lvl>
    <w:lvl w:ilvl="3" w:tplc="485E92D2">
      <w:numFmt w:val="bullet"/>
      <w:lvlText w:val="•"/>
      <w:lvlJc w:val="left"/>
      <w:pPr>
        <w:ind w:left="3600" w:hanging="279"/>
      </w:pPr>
      <w:rPr>
        <w:rFonts w:hint="default"/>
        <w:lang w:val="ru-RU" w:eastAsia="en-US" w:bidi="ar-SA"/>
      </w:rPr>
    </w:lvl>
    <w:lvl w:ilvl="4" w:tplc="F0DE32BE">
      <w:numFmt w:val="bullet"/>
      <w:lvlText w:val="•"/>
      <w:lvlJc w:val="left"/>
      <w:pPr>
        <w:ind w:left="4426" w:hanging="279"/>
      </w:pPr>
      <w:rPr>
        <w:rFonts w:hint="default"/>
        <w:lang w:val="ru-RU" w:eastAsia="en-US" w:bidi="ar-SA"/>
      </w:rPr>
    </w:lvl>
    <w:lvl w:ilvl="5" w:tplc="E91C9B6C">
      <w:numFmt w:val="bullet"/>
      <w:lvlText w:val="•"/>
      <w:lvlJc w:val="left"/>
      <w:pPr>
        <w:ind w:left="5253" w:hanging="279"/>
      </w:pPr>
      <w:rPr>
        <w:rFonts w:hint="default"/>
        <w:lang w:val="ru-RU" w:eastAsia="en-US" w:bidi="ar-SA"/>
      </w:rPr>
    </w:lvl>
    <w:lvl w:ilvl="6" w:tplc="299CAAFC">
      <w:numFmt w:val="bullet"/>
      <w:lvlText w:val="•"/>
      <w:lvlJc w:val="left"/>
      <w:pPr>
        <w:ind w:left="6080" w:hanging="279"/>
      </w:pPr>
      <w:rPr>
        <w:rFonts w:hint="default"/>
        <w:lang w:val="ru-RU" w:eastAsia="en-US" w:bidi="ar-SA"/>
      </w:rPr>
    </w:lvl>
    <w:lvl w:ilvl="7" w:tplc="39164876">
      <w:numFmt w:val="bullet"/>
      <w:lvlText w:val="•"/>
      <w:lvlJc w:val="left"/>
      <w:pPr>
        <w:ind w:left="6906" w:hanging="279"/>
      </w:pPr>
      <w:rPr>
        <w:rFonts w:hint="default"/>
        <w:lang w:val="ru-RU" w:eastAsia="en-US" w:bidi="ar-SA"/>
      </w:rPr>
    </w:lvl>
    <w:lvl w:ilvl="8" w:tplc="2AFEA8F6">
      <w:numFmt w:val="bullet"/>
      <w:lvlText w:val="•"/>
      <w:lvlJc w:val="left"/>
      <w:pPr>
        <w:ind w:left="7733" w:hanging="279"/>
      </w:pPr>
      <w:rPr>
        <w:rFonts w:hint="default"/>
        <w:lang w:val="ru-RU" w:eastAsia="en-US" w:bidi="ar-SA"/>
      </w:rPr>
    </w:lvl>
  </w:abstractNum>
  <w:abstractNum w:abstractNumId="6">
    <w:nsid w:val="3DE81C7F"/>
    <w:multiLevelType w:val="hybridMultilevel"/>
    <w:tmpl w:val="BAAE15DE"/>
    <w:lvl w:ilvl="0" w:tplc="433A65AC">
      <w:start w:val="1"/>
      <w:numFmt w:val="decimal"/>
      <w:lvlText w:val="%1."/>
      <w:lvlJc w:val="left"/>
      <w:pPr>
        <w:ind w:left="110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D578DC34">
      <w:numFmt w:val="bullet"/>
      <w:lvlText w:val="•"/>
      <w:lvlJc w:val="left"/>
      <w:pPr>
        <w:ind w:left="1928" w:hanging="277"/>
      </w:pPr>
      <w:rPr>
        <w:rFonts w:hint="default"/>
        <w:lang w:val="ru-RU" w:eastAsia="en-US" w:bidi="ar-SA"/>
      </w:rPr>
    </w:lvl>
    <w:lvl w:ilvl="2" w:tplc="737AAAE2">
      <w:numFmt w:val="bullet"/>
      <w:lvlText w:val="•"/>
      <w:lvlJc w:val="left"/>
      <w:pPr>
        <w:ind w:left="2757" w:hanging="277"/>
      </w:pPr>
      <w:rPr>
        <w:rFonts w:hint="default"/>
        <w:lang w:val="ru-RU" w:eastAsia="en-US" w:bidi="ar-SA"/>
      </w:rPr>
    </w:lvl>
    <w:lvl w:ilvl="3" w:tplc="135E7EDE">
      <w:numFmt w:val="bullet"/>
      <w:lvlText w:val="•"/>
      <w:lvlJc w:val="left"/>
      <w:pPr>
        <w:ind w:left="3586" w:hanging="277"/>
      </w:pPr>
      <w:rPr>
        <w:rFonts w:hint="default"/>
        <w:lang w:val="ru-RU" w:eastAsia="en-US" w:bidi="ar-SA"/>
      </w:rPr>
    </w:lvl>
    <w:lvl w:ilvl="4" w:tplc="8B1E831C">
      <w:numFmt w:val="bullet"/>
      <w:lvlText w:val="•"/>
      <w:lvlJc w:val="left"/>
      <w:pPr>
        <w:ind w:left="4414" w:hanging="277"/>
      </w:pPr>
      <w:rPr>
        <w:rFonts w:hint="default"/>
        <w:lang w:val="ru-RU" w:eastAsia="en-US" w:bidi="ar-SA"/>
      </w:rPr>
    </w:lvl>
    <w:lvl w:ilvl="5" w:tplc="35A68DF4">
      <w:numFmt w:val="bullet"/>
      <w:lvlText w:val="•"/>
      <w:lvlJc w:val="left"/>
      <w:pPr>
        <w:ind w:left="5243" w:hanging="277"/>
      </w:pPr>
      <w:rPr>
        <w:rFonts w:hint="default"/>
        <w:lang w:val="ru-RU" w:eastAsia="en-US" w:bidi="ar-SA"/>
      </w:rPr>
    </w:lvl>
    <w:lvl w:ilvl="6" w:tplc="3FAC1B12">
      <w:numFmt w:val="bullet"/>
      <w:lvlText w:val="•"/>
      <w:lvlJc w:val="left"/>
      <w:pPr>
        <w:ind w:left="6072" w:hanging="277"/>
      </w:pPr>
      <w:rPr>
        <w:rFonts w:hint="default"/>
        <w:lang w:val="ru-RU" w:eastAsia="en-US" w:bidi="ar-SA"/>
      </w:rPr>
    </w:lvl>
    <w:lvl w:ilvl="7" w:tplc="E422796A">
      <w:numFmt w:val="bullet"/>
      <w:lvlText w:val="•"/>
      <w:lvlJc w:val="left"/>
      <w:pPr>
        <w:ind w:left="6900" w:hanging="277"/>
      </w:pPr>
      <w:rPr>
        <w:rFonts w:hint="default"/>
        <w:lang w:val="ru-RU" w:eastAsia="en-US" w:bidi="ar-SA"/>
      </w:rPr>
    </w:lvl>
    <w:lvl w:ilvl="8" w:tplc="596CFBD4">
      <w:numFmt w:val="bullet"/>
      <w:lvlText w:val="•"/>
      <w:lvlJc w:val="left"/>
      <w:pPr>
        <w:ind w:left="7729" w:hanging="277"/>
      </w:pPr>
      <w:rPr>
        <w:rFonts w:hint="default"/>
        <w:lang w:val="ru-RU" w:eastAsia="en-US" w:bidi="ar-SA"/>
      </w:rPr>
    </w:lvl>
  </w:abstractNum>
  <w:abstractNum w:abstractNumId="7">
    <w:nsid w:val="3E685278"/>
    <w:multiLevelType w:val="hybridMultilevel"/>
    <w:tmpl w:val="1A06A680"/>
    <w:lvl w:ilvl="0" w:tplc="EE7E21F0">
      <w:start w:val="2"/>
      <w:numFmt w:val="upperRoman"/>
      <w:lvlText w:val="%1."/>
      <w:lvlJc w:val="left"/>
      <w:pPr>
        <w:ind w:left="830" w:hanging="329"/>
      </w:pPr>
      <w:rPr>
        <w:rFonts w:hint="default"/>
        <w:spacing w:val="0"/>
        <w:w w:val="98"/>
        <w:lang w:val="ru-RU" w:eastAsia="en-US" w:bidi="ar-SA"/>
      </w:rPr>
    </w:lvl>
    <w:lvl w:ilvl="1" w:tplc="5E3A2A70">
      <w:start w:val="1"/>
      <w:numFmt w:val="decimal"/>
      <w:lvlText w:val="%2."/>
      <w:lvlJc w:val="left"/>
      <w:pPr>
        <w:ind w:left="11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 w:tplc="90629EB6">
      <w:start w:val="2"/>
      <w:numFmt w:val="decimal"/>
      <w:lvlText w:val="%3."/>
      <w:lvlJc w:val="left"/>
      <w:pPr>
        <w:ind w:left="278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33907BFC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4" w:tplc="D60E6E74">
      <w:numFmt w:val="bullet"/>
      <w:lvlText w:val="•"/>
      <w:lvlJc w:val="left"/>
      <w:pPr>
        <w:ind w:left="4431" w:hanging="284"/>
      </w:pPr>
      <w:rPr>
        <w:rFonts w:hint="default"/>
        <w:lang w:val="ru-RU" w:eastAsia="en-US" w:bidi="ar-SA"/>
      </w:rPr>
    </w:lvl>
    <w:lvl w:ilvl="5" w:tplc="C32CFDB8">
      <w:numFmt w:val="bullet"/>
      <w:lvlText w:val="•"/>
      <w:lvlJc w:val="left"/>
      <w:pPr>
        <w:ind w:left="5257" w:hanging="284"/>
      </w:pPr>
      <w:rPr>
        <w:rFonts w:hint="default"/>
        <w:lang w:val="ru-RU" w:eastAsia="en-US" w:bidi="ar-SA"/>
      </w:rPr>
    </w:lvl>
    <w:lvl w:ilvl="6" w:tplc="251291BA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290AF228">
      <w:numFmt w:val="bullet"/>
      <w:lvlText w:val="•"/>
      <w:lvlJc w:val="left"/>
      <w:pPr>
        <w:ind w:left="6909" w:hanging="284"/>
      </w:pPr>
      <w:rPr>
        <w:rFonts w:hint="default"/>
        <w:lang w:val="ru-RU" w:eastAsia="en-US" w:bidi="ar-SA"/>
      </w:rPr>
    </w:lvl>
    <w:lvl w:ilvl="8" w:tplc="82B600F0">
      <w:numFmt w:val="bullet"/>
      <w:lvlText w:val="•"/>
      <w:lvlJc w:val="left"/>
      <w:pPr>
        <w:ind w:left="7735" w:hanging="284"/>
      </w:pPr>
      <w:rPr>
        <w:rFonts w:hint="default"/>
        <w:lang w:val="ru-RU" w:eastAsia="en-US" w:bidi="ar-SA"/>
      </w:rPr>
    </w:lvl>
  </w:abstractNum>
  <w:abstractNum w:abstractNumId="8">
    <w:nsid w:val="5138239B"/>
    <w:multiLevelType w:val="hybridMultilevel"/>
    <w:tmpl w:val="374857E4"/>
    <w:lvl w:ilvl="0" w:tplc="26EA5022">
      <w:start w:val="11"/>
      <w:numFmt w:val="upperRoman"/>
      <w:lvlText w:val="%1."/>
      <w:lvlJc w:val="left"/>
      <w:pPr>
        <w:ind w:left="4548" w:hanging="4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6BE9C82">
      <w:numFmt w:val="bullet"/>
      <w:lvlText w:val="•"/>
      <w:lvlJc w:val="left"/>
      <w:pPr>
        <w:ind w:left="1640" w:hanging="436"/>
      </w:pPr>
      <w:rPr>
        <w:rFonts w:hint="default"/>
        <w:lang w:val="ru-RU" w:eastAsia="en-US" w:bidi="ar-SA"/>
      </w:rPr>
    </w:lvl>
    <w:lvl w:ilvl="2" w:tplc="A5205146">
      <w:numFmt w:val="bullet"/>
      <w:lvlText w:val="•"/>
      <w:lvlJc w:val="left"/>
      <w:pPr>
        <w:ind w:left="2501" w:hanging="436"/>
      </w:pPr>
      <w:rPr>
        <w:rFonts w:hint="default"/>
        <w:lang w:val="ru-RU" w:eastAsia="en-US" w:bidi="ar-SA"/>
      </w:rPr>
    </w:lvl>
    <w:lvl w:ilvl="3" w:tplc="6A7C6FF8">
      <w:numFmt w:val="bullet"/>
      <w:lvlText w:val="•"/>
      <w:lvlJc w:val="left"/>
      <w:pPr>
        <w:ind w:left="3362" w:hanging="436"/>
      </w:pPr>
      <w:rPr>
        <w:rFonts w:hint="default"/>
        <w:lang w:val="ru-RU" w:eastAsia="en-US" w:bidi="ar-SA"/>
      </w:rPr>
    </w:lvl>
    <w:lvl w:ilvl="4" w:tplc="E79495B2">
      <w:numFmt w:val="bullet"/>
      <w:lvlText w:val="•"/>
      <w:lvlJc w:val="left"/>
      <w:pPr>
        <w:ind w:left="4222" w:hanging="436"/>
      </w:pPr>
      <w:rPr>
        <w:rFonts w:hint="default"/>
        <w:lang w:val="ru-RU" w:eastAsia="en-US" w:bidi="ar-SA"/>
      </w:rPr>
    </w:lvl>
    <w:lvl w:ilvl="5" w:tplc="57D623EE">
      <w:numFmt w:val="bullet"/>
      <w:lvlText w:val="•"/>
      <w:lvlJc w:val="left"/>
      <w:pPr>
        <w:ind w:left="5083" w:hanging="436"/>
      </w:pPr>
      <w:rPr>
        <w:rFonts w:hint="default"/>
        <w:lang w:val="ru-RU" w:eastAsia="en-US" w:bidi="ar-SA"/>
      </w:rPr>
    </w:lvl>
    <w:lvl w:ilvl="6" w:tplc="A7E8FA02">
      <w:numFmt w:val="bullet"/>
      <w:lvlText w:val="•"/>
      <w:lvlJc w:val="left"/>
      <w:pPr>
        <w:ind w:left="5944" w:hanging="436"/>
      </w:pPr>
      <w:rPr>
        <w:rFonts w:hint="default"/>
        <w:lang w:val="ru-RU" w:eastAsia="en-US" w:bidi="ar-SA"/>
      </w:rPr>
    </w:lvl>
    <w:lvl w:ilvl="7" w:tplc="AF1C6C7A">
      <w:numFmt w:val="bullet"/>
      <w:lvlText w:val="•"/>
      <w:lvlJc w:val="left"/>
      <w:pPr>
        <w:ind w:left="6804" w:hanging="436"/>
      </w:pPr>
      <w:rPr>
        <w:rFonts w:hint="default"/>
        <w:lang w:val="ru-RU" w:eastAsia="en-US" w:bidi="ar-SA"/>
      </w:rPr>
    </w:lvl>
    <w:lvl w:ilvl="8" w:tplc="DE10BFA4">
      <w:numFmt w:val="bullet"/>
      <w:lvlText w:val="•"/>
      <w:lvlJc w:val="left"/>
      <w:pPr>
        <w:ind w:left="7665" w:hanging="436"/>
      </w:pPr>
      <w:rPr>
        <w:rFonts w:hint="default"/>
        <w:lang w:val="ru-RU" w:eastAsia="en-US" w:bidi="ar-SA"/>
      </w:rPr>
    </w:lvl>
  </w:abstractNum>
  <w:abstractNum w:abstractNumId="9">
    <w:nsid w:val="51B30115"/>
    <w:multiLevelType w:val="hybridMultilevel"/>
    <w:tmpl w:val="78E2E74C"/>
    <w:lvl w:ilvl="0" w:tplc="F3965652">
      <w:start w:val="1"/>
      <w:numFmt w:val="decimal"/>
      <w:lvlText w:val="%1."/>
      <w:lvlJc w:val="left"/>
      <w:pPr>
        <w:ind w:left="111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6A04EBC">
      <w:numFmt w:val="bullet"/>
      <w:lvlText w:val="•"/>
      <w:lvlJc w:val="left"/>
      <w:pPr>
        <w:ind w:left="1946" w:hanging="282"/>
      </w:pPr>
      <w:rPr>
        <w:rFonts w:hint="default"/>
        <w:lang w:val="ru-RU" w:eastAsia="en-US" w:bidi="ar-SA"/>
      </w:rPr>
    </w:lvl>
    <w:lvl w:ilvl="2" w:tplc="072A3A58">
      <w:numFmt w:val="bullet"/>
      <w:lvlText w:val="•"/>
      <w:lvlJc w:val="left"/>
      <w:pPr>
        <w:ind w:left="2773" w:hanging="282"/>
      </w:pPr>
      <w:rPr>
        <w:rFonts w:hint="default"/>
        <w:lang w:val="ru-RU" w:eastAsia="en-US" w:bidi="ar-SA"/>
      </w:rPr>
    </w:lvl>
    <w:lvl w:ilvl="3" w:tplc="B8C86C4C">
      <w:numFmt w:val="bullet"/>
      <w:lvlText w:val="•"/>
      <w:lvlJc w:val="left"/>
      <w:pPr>
        <w:ind w:left="3600" w:hanging="282"/>
      </w:pPr>
      <w:rPr>
        <w:rFonts w:hint="default"/>
        <w:lang w:val="ru-RU" w:eastAsia="en-US" w:bidi="ar-SA"/>
      </w:rPr>
    </w:lvl>
    <w:lvl w:ilvl="4" w:tplc="41D60E9C">
      <w:numFmt w:val="bullet"/>
      <w:lvlText w:val="•"/>
      <w:lvlJc w:val="left"/>
      <w:pPr>
        <w:ind w:left="4426" w:hanging="282"/>
      </w:pPr>
      <w:rPr>
        <w:rFonts w:hint="default"/>
        <w:lang w:val="ru-RU" w:eastAsia="en-US" w:bidi="ar-SA"/>
      </w:rPr>
    </w:lvl>
    <w:lvl w:ilvl="5" w:tplc="B82277DE">
      <w:numFmt w:val="bullet"/>
      <w:lvlText w:val="•"/>
      <w:lvlJc w:val="left"/>
      <w:pPr>
        <w:ind w:left="5253" w:hanging="282"/>
      </w:pPr>
      <w:rPr>
        <w:rFonts w:hint="default"/>
        <w:lang w:val="ru-RU" w:eastAsia="en-US" w:bidi="ar-SA"/>
      </w:rPr>
    </w:lvl>
    <w:lvl w:ilvl="6" w:tplc="1098FB1E">
      <w:numFmt w:val="bullet"/>
      <w:lvlText w:val="•"/>
      <w:lvlJc w:val="left"/>
      <w:pPr>
        <w:ind w:left="6080" w:hanging="282"/>
      </w:pPr>
      <w:rPr>
        <w:rFonts w:hint="default"/>
        <w:lang w:val="ru-RU" w:eastAsia="en-US" w:bidi="ar-SA"/>
      </w:rPr>
    </w:lvl>
    <w:lvl w:ilvl="7" w:tplc="53EE3C24">
      <w:numFmt w:val="bullet"/>
      <w:lvlText w:val="•"/>
      <w:lvlJc w:val="left"/>
      <w:pPr>
        <w:ind w:left="6906" w:hanging="282"/>
      </w:pPr>
      <w:rPr>
        <w:rFonts w:hint="default"/>
        <w:lang w:val="ru-RU" w:eastAsia="en-US" w:bidi="ar-SA"/>
      </w:rPr>
    </w:lvl>
    <w:lvl w:ilvl="8" w:tplc="94DC22E0">
      <w:numFmt w:val="bullet"/>
      <w:lvlText w:val="•"/>
      <w:lvlJc w:val="left"/>
      <w:pPr>
        <w:ind w:left="7733" w:hanging="282"/>
      </w:pPr>
      <w:rPr>
        <w:rFonts w:hint="default"/>
        <w:lang w:val="ru-RU" w:eastAsia="en-US" w:bidi="ar-SA"/>
      </w:rPr>
    </w:lvl>
  </w:abstractNum>
  <w:abstractNum w:abstractNumId="10">
    <w:nsid w:val="5C3532EA"/>
    <w:multiLevelType w:val="hybridMultilevel"/>
    <w:tmpl w:val="CD0AA990"/>
    <w:lvl w:ilvl="0" w:tplc="72F6A370">
      <w:start w:val="2"/>
      <w:numFmt w:val="decimal"/>
      <w:lvlText w:val="%1."/>
      <w:lvlJc w:val="left"/>
      <w:pPr>
        <w:ind w:left="1594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7CFE993E">
      <w:numFmt w:val="bullet"/>
      <w:lvlText w:val="•"/>
      <w:lvlJc w:val="left"/>
      <w:pPr>
        <w:ind w:left="2378" w:hanging="276"/>
      </w:pPr>
      <w:rPr>
        <w:rFonts w:hint="default"/>
        <w:lang w:val="ru-RU" w:eastAsia="en-US" w:bidi="ar-SA"/>
      </w:rPr>
    </w:lvl>
    <w:lvl w:ilvl="2" w:tplc="6F8E2406">
      <w:numFmt w:val="bullet"/>
      <w:lvlText w:val="•"/>
      <w:lvlJc w:val="left"/>
      <w:pPr>
        <w:ind w:left="3157" w:hanging="276"/>
      </w:pPr>
      <w:rPr>
        <w:rFonts w:hint="default"/>
        <w:lang w:val="ru-RU" w:eastAsia="en-US" w:bidi="ar-SA"/>
      </w:rPr>
    </w:lvl>
    <w:lvl w:ilvl="3" w:tplc="515A408A">
      <w:numFmt w:val="bullet"/>
      <w:lvlText w:val="•"/>
      <w:lvlJc w:val="left"/>
      <w:pPr>
        <w:ind w:left="3936" w:hanging="276"/>
      </w:pPr>
      <w:rPr>
        <w:rFonts w:hint="default"/>
        <w:lang w:val="ru-RU" w:eastAsia="en-US" w:bidi="ar-SA"/>
      </w:rPr>
    </w:lvl>
    <w:lvl w:ilvl="4" w:tplc="79A04F14">
      <w:numFmt w:val="bullet"/>
      <w:lvlText w:val="•"/>
      <w:lvlJc w:val="left"/>
      <w:pPr>
        <w:ind w:left="4714" w:hanging="276"/>
      </w:pPr>
      <w:rPr>
        <w:rFonts w:hint="default"/>
        <w:lang w:val="ru-RU" w:eastAsia="en-US" w:bidi="ar-SA"/>
      </w:rPr>
    </w:lvl>
    <w:lvl w:ilvl="5" w:tplc="1B945D5C">
      <w:numFmt w:val="bullet"/>
      <w:lvlText w:val="•"/>
      <w:lvlJc w:val="left"/>
      <w:pPr>
        <w:ind w:left="5493" w:hanging="276"/>
      </w:pPr>
      <w:rPr>
        <w:rFonts w:hint="default"/>
        <w:lang w:val="ru-RU" w:eastAsia="en-US" w:bidi="ar-SA"/>
      </w:rPr>
    </w:lvl>
    <w:lvl w:ilvl="6" w:tplc="F90C040E">
      <w:numFmt w:val="bullet"/>
      <w:lvlText w:val="•"/>
      <w:lvlJc w:val="left"/>
      <w:pPr>
        <w:ind w:left="6272" w:hanging="276"/>
      </w:pPr>
      <w:rPr>
        <w:rFonts w:hint="default"/>
        <w:lang w:val="ru-RU" w:eastAsia="en-US" w:bidi="ar-SA"/>
      </w:rPr>
    </w:lvl>
    <w:lvl w:ilvl="7" w:tplc="09A0B00E">
      <w:numFmt w:val="bullet"/>
      <w:lvlText w:val="•"/>
      <w:lvlJc w:val="left"/>
      <w:pPr>
        <w:ind w:left="7050" w:hanging="276"/>
      </w:pPr>
      <w:rPr>
        <w:rFonts w:hint="default"/>
        <w:lang w:val="ru-RU" w:eastAsia="en-US" w:bidi="ar-SA"/>
      </w:rPr>
    </w:lvl>
    <w:lvl w:ilvl="8" w:tplc="8944854A">
      <w:numFmt w:val="bullet"/>
      <w:lvlText w:val="•"/>
      <w:lvlJc w:val="left"/>
      <w:pPr>
        <w:ind w:left="7829" w:hanging="276"/>
      </w:pPr>
      <w:rPr>
        <w:rFonts w:hint="default"/>
        <w:lang w:val="ru-RU" w:eastAsia="en-US" w:bidi="ar-SA"/>
      </w:rPr>
    </w:lvl>
  </w:abstractNum>
  <w:abstractNum w:abstractNumId="11">
    <w:nsid w:val="73361EDB"/>
    <w:multiLevelType w:val="hybridMultilevel"/>
    <w:tmpl w:val="E202FE44"/>
    <w:lvl w:ilvl="0" w:tplc="1C261D1E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8C4CBAFC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C5840E72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954863E6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E18A27BA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7C928384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CDB8BB86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AB9C0194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CCD0FB34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12">
    <w:nsid w:val="747E5F2A"/>
    <w:multiLevelType w:val="hybridMultilevel"/>
    <w:tmpl w:val="2928408A"/>
    <w:lvl w:ilvl="0" w:tplc="41F6DF72">
      <w:start w:val="5"/>
      <w:numFmt w:val="upperRoman"/>
      <w:lvlText w:val="%1."/>
      <w:lvlJc w:val="left"/>
      <w:pPr>
        <w:ind w:left="1196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B970B41C">
      <w:start w:val="1"/>
      <w:numFmt w:val="decimal"/>
      <w:lvlText w:val="%2."/>
      <w:lvlJc w:val="left"/>
      <w:pPr>
        <w:ind w:left="105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062AC93E">
      <w:numFmt w:val="bullet"/>
      <w:lvlText w:val="•"/>
      <w:lvlJc w:val="left"/>
      <w:pPr>
        <w:ind w:left="2109" w:hanging="283"/>
      </w:pPr>
      <w:rPr>
        <w:rFonts w:hint="default"/>
        <w:lang w:val="ru-RU" w:eastAsia="en-US" w:bidi="ar-SA"/>
      </w:rPr>
    </w:lvl>
    <w:lvl w:ilvl="3" w:tplc="FB044B3C">
      <w:numFmt w:val="bullet"/>
      <w:lvlText w:val="•"/>
      <w:lvlJc w:val="left"/>
      <w:pPr>
        <w:ind w:left="3019" w:hanging="283"/>
      </w:pPr>
      <w:rPr>
        <w:rFonts w:hint="default"/>
        <w:lang w:val="ru-RU" w:eastAsia="en-US" w:bidi="ar-SA"/>
      </w:rPr>
    </w:lvl>
    <w:lvl w:ilvl="4" w:tplc="C33AFA92">
      <w:numFmt w:val="bullet"/>
      <w:lvlText w:val="•"/>
      <w:lvlJc w:val="left"/>
      <w:pPr>
        <w:ind w:left="3929" w:hanging="283"/>
      </w:pPr>
      <w:rPr>
        <w:rFonts w:hint="default"/>
        <w:lang w:val="ru-RU" w:eastAsia="en-US" w:bidi="ar-SA"/>
      </w:rPr>
    </w:lvl>
    <w:lvl w:ilvl="5" w:tplc="3B3E4D4C">
      <w:numFmt w:val="bullet"/>
      <w:lvlText w:val="•"/>
      <w:lvlJc w:val="left"/>
      <w:pPr>
        <w:ind w:left="4838" w:hanging="283"/>
      </w:pPr>
      <w:rPr>
        <w:rFonts w:hint="default"/>
        <w:lang w:val="ru-RU" w:eastAsia="en-US" w:bidi="ar-SA"/>
      </w:rPr>
    </w:lvl>
    <w:lvl w:ilvl="6" w:tplc="F438B066">
      <w:numFmt w:val="bullet"/>
      <w:lvlText w:val="•"/>
      <w:lvlJc w:val="left"/>
      <w:pPr>
        <w:ind w:left="5748" w:hanging="283"/>
      </w:pPr>
      <w:rPr>
        <w:rFonts w:hint="default"/>
        <w:lang w:val="ru-RU" w:eastAsia="en-US" w:bidi="ar-SA"/>
      </w:rPr>
    </w:lvl>
    <w:lvl w:ilvl="7" w:tplc="D11A7ED8">
      <w:numFmt w:val="bullet"/>
      <w:lvlText w:val="•"/>
      <w:lvlJc w:val="left"/>
      <w:pPr>
        <w:ind w:left="6658" w:hanging="283"/>
      </w:pPr>
      <w:rPr>
        <w:rFonts w:hint="default"/>
        <w:lang w:val="ru-RU" w:eastAsia="en-US" w:bidi="ar-SA"/>
      </w:rPr>
    </w:lvl>
    <w:lvl w:ilvl="8" w:tplc="B2AAB89A">
      <w:numFmt w:val="bullet"/>
      <w:lvlText w:val="•"/>
      <w:lvlJc w:val="left"/>
      <w:pPr>
        <w:ind w:left="7567" w:hanging="283"/>
      </w:pPr>
      <w:rPr>
        <w:rFonts w:hint="default"/>
        <w:lang w:val="ru-RU" w:eastAsia="en-US" w:bidi="ar-SA"/>
      </w:rPr>
    </w:lvl>
  </w:abstractNum>
  <w:abstractNum w:abstractNumId="13">
    <w:nsid w:val="766B3247"/>
    <w:multiLevelType w:val="hybridMultilevel"/>
    <w:tmpl w:val="22300AE6"/>
    <w:lvl w:ilvl="0" w:tplc="54049072">
      <w:start w:val="1"/>
      <w:numFmt w:val="decimal"/>
      <w:lvlText w:val="%1.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CC6E2C6C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7714DDDA">
      <w:numFmt w:val="bullet"/>
      <w:lvlText w:val="•"/>
      <w:lvlJc w:val="left"/>
      <w:pPr>
        <w:ind w:left="1973" w:hanging="278"/>
      </w:pPr>
      <w:rPr>
        <w:rFonts w:hint="default"/>
        <w:lang w:val="ru-RU" w:eastAsia="en-US" w:bidi="ar-SA"/>
      </w:rPr>
    </w:lvl>
    <w:lvl w:ilvl="3" w:tplc="AD16B6F0">
      <w:numFmt w:val="bullet"/>
      <w:lvlText w:val="•"/>
      <w:lvlJc w:val="left"/>
      <w:pPr>
        <w:ind w:left="2900" w:hanging="278"/>
      </w:pPr>
      <w:rPr>
        <w:rFonts w:hint="default"/>
        <w:lang w:val="ru-RU" w:eastAsia="en-US" w:bidi="ar-SA"/>
      </w:rPr>
    </w:lvl>
    <w:lvl w:ilvl="4" w:tplc="B768C3E6">
      <w:numFmt w:val="bullet"/>
      <w:lvlText w:val="•"/>
      <w:lvlJc w:val="left"/>
      <w:pPr>
        <w:ind w:left="3826" w:hanging="278"/>
      </w:pPr>
      <w:rPr>
        <w:rFonts w:hint="default"/>
        <w:lang w:val="ru-RU" w:eastAsia="en-US" w:bidi="ar-SA"/>
      </w:rPr>
    </w:lvl>
    <w:lvl w:ilvl="5" w:tplc="016CE340">
      <w:numFmt w:val="bullet"/>
      <w:lvlText w:val="•"/>
      <w:lvlJc w:val="left"/>
      <w:pPr>
        <w:ind w:left="4753" w:hanging="278"/>
      </w:pPr>
      <w:rPr>
        <w:rFonts w:hint="default"/>
        <w:lang w:val="ru-RU" w:eastAsia="en-US" w:bidi="ar-SA"/>
      </w:rPr>
    </w:lvl>
    <w:lvl w:ilvl="6" w:tplc="AC141DA0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7" w:tplc="E402DFA0">
      <w:numFmt w:val="bullet"/>
      <w:lvlText w:val="•"/>
      <w:lvlJc w:val="left"/>
      <w:pPr>
        <w:ind w:left="6606" w:hanging="278"/>
      </w:pPr>
      <w:rPr>
        <w:rFonts w:hint="default"/>
        <w:lang w:val="ru-RU" w:eastAsia="en-US" w:bidi="ar-SA"/>
      </w:rPr>
    </w:lvl>
    <w:lvl w:ilvl="8" w:tplc="C1EC0ED2">
      <w:numFmt w:val="bullet"/>
      <w:lvlText w:val="•"/>
      <w:lvlJc w:val="left"/>
      <w:pPr>
        <w:ind w:left="7533" w:hanging="278"/>
      </w:pPr>
      <w:rPr>
        <w:rFonts w:hint="default"/>
        <w:lang w:val="ru-RU" w:eastAsia="en-US" w:bidi="ar-SA"/>
      </w:rPr>
    </w:lvl>
  </w:abstractNum>
  <w:abstractNum w:abstractNumId="14">
    <w:nsid w:val="7CD42CED"/>
    <w:multiLevelType w:val="hybridMultilevel"/>
    <w:tmpl w:val="5B66E2B6"/>
    <w:lvl w:ilvl="0" w:tplc="F2F646AC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9E70CDEE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9836EFDA">
      <w:numFmt w:val="bullet"/>
      <w:lvlText w:val="•"/>
      <w:lvlJc w:val="left"/>
      <w:pPr>
        <w:ind w:left="1973" w:hanging="278"/>
      </w:pPr>
      <w:rPr>
        <w:rFonts w:hint="default"/>
        <w:lang w:val="ru-RU" w:eastAsia="en-US" w:bidi="ar-SA"/>
      </w:rPr>
    </w:lvl>
    <w:lvl w:ilvl="3" w:tplc="11CE5430">
      <w:numFmt w:val="bullet"/>
      <w:lvlText w:val="•"/>
      <w:lvlJc w:val="left"/>
      <w:pPr>
        <w:ind w:left="2900" w:hanging="278"/>
      </w:pPr>
      <w:rPr>
        <w:rFonts w:hint="default"/>
        <w:lang w:val="ru-RU" w:eastAsia="en-US" w:bidi="ar-SA"/>
      </w:rPr>
    </w:lvl>
    <w:lvl w:ilvl="4" w:tplc="4C8E4074">
      <w:numFmt w:val="bullet"/>
      <w:lvlText w:val="•"/>
      <w:lvlJc w:val="left"/>
      <w:pPr>
        <w:ind w:left="3826" w:hanging="278"/>
      </w:pPr>
      <w:rPr>
        <w:rFonts w:hint="default"/>
        <w:lang w:val="ru-RU" w:eastAsia="en-US" w:bidi="ar-SA"/>
      </w:rPr>
    </w:lvl>
    <w:lvl w:ilvl="5" w:tplc="219479C0">
      <w:numFmt w:val="bullet"/>
      <w:lvlText w:val="•"/>
      <w:lvlJc w:val="left"/>
      <w:pPr>
        <w:ind w:left="4753" w:hanging="278"/>
      </w:pPr>
      <w:rPr>
        <w:rFonts w:hint="default"/>
        <w:lang w:val="ru-RU" w:eastAsia="en-US" w:bidi="ar-SA"/>
      </w:rPr>
    </w:lvl>
    <w:lvl w:ilvl="6" w:tplc="17FA4FDA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7" w:tplc="AE02090A">
      <w:numFmt w:val="bullet"/>
      <w:lvlText w:val="•"/>
      <w:lvlJc w:val="left"/>
      <w:pPr>
        <w:ind w:left="6606" w:hanging="278"/>
      </w:pPr>
      <w:rPr>
        <w:rFonts w:hint="default"/>
        <w:lang w:val="ru-RU" w:eastAsia="en-US" w:bidi="ar-SA"/>
      </w:rPr>
    </w:lvl>
    <w:lvl w:ilvl="8" w:tplc="1BF04E86">
      <w:numFmt w:val="bullet"/>
      <w:lvlText w:val="•"/>
      <w:lvlJc w:val="left"/>
      <w:pPr>
        <w:ind w:left="7533" w:hanging="278"/>
      </w:pPr>
      <w:rPr>
        <w:rFonts w:hint="default"/>
        <w:lang w:val="ru-RU" w:eastAsia="en-US" w:bidi="ar-SA"/>
      </w:rPr>
    </w:lvl>
  </w:abstractNum>
  <w:abstractNum w:abstractNumId="15">
    <w:nsid w:val="7E235B03"/>
    <w:multiLevelType w:val="hybridMultilevel"/>
    <w:tmpl w:val="8732F5E0"/>
    <w:lvl w:ilvl="0" w:tplc="38847D30">
      <w:start w:val="2"/>
      <w:numFmt w:val="decimal"/>
      <w:lvlText w:val="%1."/>
      <w:lvlJc w:val="left"/>
      <w:pPr>
        <w:ind w:left="2992" w:hanging="2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4262F60C">
      <w:numFmt w:val="bullet"/>
      <w:lvlText w:val="•"/>
      <w:lvlJc w:val="left"/>
      <w:pPr>
        <w:ind w:left="3638" w:hanging="275"/>
      </w:pPr>
      <w:rPr>
        <w:rFonts w:hint="default"/>
        <w:lang w:val="ru-RU" w:eastAsia="en-US" w:bidi="ar-SA"/>
      </w:rPr>
    </w:lvl>
    <w:lvl w:ilvl="2" w:tplc="C2C239DE">
      <w:numFmt w:val="bullet"/>
      <w:lvlText w:val="•"/>
      <w:lvlJc w:val="left"/>
      <w:pPr>
        <w:ind w:left="4277" w:hanging="275"/>
      </w:pPr>
      <w:rPr>
        <w:rFonts w:hint="default"/>
        <w:lang w:val="ru-RU" w:eastAsia="en-US" w:bidi="ar-SA"/>
      </w:rPr>
    </w:lvl>
    <w:lvl w:ilvl="3" w:tplc="5C64BC0C">
      <w:numFmt w:val="bullet"/>
      <w:lvlText w:val="•"/>
      <w:lvlJc w:val="left"/>
      <w:pPr>
        <w:ind w:left="4916" w:hanging="275"/>
      </w:pPr>
      <w:rPr>
        <w:rFonts w:hint="default"/>
        <w:lang w:val="ru-RU" w:eastAsia="en-US" w:bidi="ar-SA"/>
      </w:rPr>
    </w:lvl>
    <w:lvl w:ilvl="4" w:tplc="AD260C70">
      <w:numFmt w:val="bullet"/>
      <w:lvlText w:val="•"/>
      <w:lvlJc w:val="left"/>
      <w:pPr>
        <w:ind w:left="5554" w:hanging="275"/>
      </w:pPr>
      <w:rPr>
        <w:rFonts w:hint="default"/>
        <w:lang w:val="ru-RU" w:eastAsia="en-US" w:bidi="ar-SA"/>
      </w:rPr>
    </w:lvl>
    <w:lvl w:ilvl="5" w:tplc="6C16FB8A">
      <w:numFmt w:val="bullet"/>
      <w:lvlText w:val="•"/>
      <w:lvlJc w:val="left"/>
      <w:pPr>
        <w:ind w:left="6193" w:hanging="275"/>
      </w:pPr>
      <w:rPr>
        <w:rFonts w:hint="default"/>
        <w:lang w:val="ru-RU" w:eastAsia="en-US" w:bidi="ar-SA"/>
      </w:rPr>
    </w:lvl>
    <w:lvl w:ilvl="6" w:tplc="60180966">
      <w:numFmt w:val="bullet"/>
      <w:lvlText w:val="•"/>
      <w:lvlJc w:val="left"/>
      <w:pPr>
        <w:ind w:left="6832" w:hanging="275"/>
      </w:pPr>
      <w:rPr>
        <w:rFonts w:hint="default"/>
        <w:lang w:val="ru-RU" w:eastAsia="en-US" w:bidi="ar-SA"/>
      </w:rPr>
    </w:lvl>
    <w:lvl w:ilvl="7" w:tplc="CC765FCE">
      <w:numFmt w:val="bullet"/>
      <w:lvlText w:val="•"/>
      <w:lvlJc w:val="left"/>
      <w:pPr>
        <w:ind w:left="7470" w:hanging="275"/>
      </w:pPr>
      <w:rPr>
        <w:rFonts w:hint="default"/>
        <w:lang w:val="ru-RU" w:eastAsia="en-US" w:bidi="ar-SA"/>
      </w:rPr>
    </w:lvl>
    <w:lvl w:ilvl="8" w:tplc="01264F90">
      <w:numFmt w:val="bullet"/>
      <w:lvlText w:val="•"/>
      <w:lvlJc w:val="left"/>
      <w:pPr>
        <w:ind w:left="8109" w:hanging="275"/>
      </w:pPr>
      <w:rPr>
        <w:rFonts w:hint="default"/>
        <w:lang w:val="ru-RU" w:eastAsia="en-US" w:bidi="ar-SA"/>
      </w:rPr>
    </w:lvl>
  </w:abstractNum>
  <w:abstractNum w:abstractNumId="16">
    <w:nsid w:val="7F6B7CB8"/>
    <w:multiLevelType w:val="hybridMultilevel"/>
    <w:tmpl w:val="F8A69EEE"/>
    <w:lvl w:ilvl="0" w:tplc="BDE23D32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8A8E5CA">
      <w:start w:val="2"/>
      <w:numFmt w:val="upperRoman"/>
      <w:lvlText w:val="%2."/>
      <w:lvlJc w:val="left"/>
      <w:pPr>
        <w:ind w:left="3259" w:hanging="3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15E20802">
      <w:start w:val="1"/>
      <w:numFmt w:val="decimal"/>
      <w:lvlText w:val="%3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3" w:tplc="857E9DB4">
      <w:numFmt w:val="bullet"/>
      <w:lvlText w:val="•"/>
      <w:lvlJc w:val="left"/>
      <w:pPr>
        <w:ind w:left="4025" w:hanging="277"/>
      </w:pPr>
      <w:rPr>
        <w:rFonts w:hint="default"/>
        <w:lang w:val="ru-RU" w:eastAsia="en-US" w:bidi="ar-SA"/>
      </w:rPr>
    </w:lvl>
    <w:lvl w:ilvl="4" w:tplc="704A6A7A">
      <w:numFmt w:val="bullet"/>
      <w:lvlText w:val="•"/>
      <w:lvlJc w:val="left"/>
      <w:pPr>
        <w:ind w:left="4791" w:hanging="277"/>
      </w:pPr>
      <w:rPr>
        <w:rFonts w:hint="default"/>
        <w:lang w:val="ru-RU" w:eastAsia="en-US" w:bidi="ar-SA"/>
      </w:rPr>
    </w:lvl>
    <w:lvl w:ilvl="5" w:tplc="4A8A1C3E">
      <w:numFmt w:val="bullet"/>
      <w:lvlText w:val="•"/>
      <w:lvlJc w:val="left"/>
      <w:pPr>
        <w:ind w:left="5557" w:hanging="277"/>
      </w:pPr>
      <w:rPr>
        <w:rFonts w:hint="default"/>
        <w:lang w:val="ru-RU" w:eastAsia="en-US" w:bidi="ar-SA"/>
      </w:rPr>
    </w:lvl>
    <w:lvl w:ilvl="6" w:tplc="E8E08476">
      <w:numFmt w:val="bullet"/>
      <w:lvlText w:val="•"/>
      <w:lvlJc w:val="left"/>
      <w:pPr>
        <w:ind w:left="6323" w:hanging="277"/>
      </w:pPr>
      <w:rPr>
        <w:rFonts w:hint="default"/>
        <w:lang w:val="ru-RU" w:eastAsia="en-US" w:bidi="ar-SA"/>
      </w:rPr>
    </w:lvl>
    <w:lvl w:ilvl="7" w:tplc="4A88A038">
      <w:numFmt w:val="bullet"/>
      <w:lvlText w:val="•"/>
      <w:lvlJc w:val="left"/>
      <w:pPr>
        <w:ind w:left="7089" w:hanging="277"/>
      </w:pPr>
      <w:rPr>
        <w:rFonts w:hint="default"/>
        <w:lang w:val="ru-RU" w:eastAsia="en-US" w:bidi="ar-SA"/>
      </w:rPr>
    </w:lvl>
    <w:lvl w:ilvl="8" w:tplc="EE26E586">
      <w:numFmt w:val="bullet"/>
      <w:lvlText w:val="•"/>
      <w:lvlJc w:val="left"/>
      <w:pPr>
        <w:ind w:left="7855" w:hanging="27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A"/>
    <w:rsid w:val="00004794"/>
    <w:rsid w:val="00022BB3"/>
    <w:rsid w:val="0002587B"/>
    <w:rsid w:val="00026AC5"/>
    <w:rsid w:val="00026ACD"/>
    <w:rsid w:val="000611C1"/>
    <w:rsid w:val="00073F54"/>
    <w:rsid w:val="00083DA5"/>
    <w:rsid w:val="00091582"/>
    <w:rsid w:val="000A0989"/>
    <w:rsid w:val="000B7117"/>
    <w:rsid w:val="000D47AB"/>
    <w:rsid w:val="000E1CB6"/>
    <w:rsid w:val="000E4066"/>
    <w:rsid w:val="000F0B7B"/>
    <w:rsid w:val="000F6578"/>
    <w:rsid w:val="00107D5F"/>
    <w:rsid w:val="00112050"/>
    <w:rsid w:val="00132923"/>
    <w:rsid w:val="0016035E"/>
    <w:rsid w:val="00171B61"/>
    <w:rsid w:val="00194371"/>
    <w:rsid w:val="00194C98"/>
    <w:rsid w:val="001D3149"/>
    <w:rsid w:val="001F1C49"/>
    <w:rsid w:val="001F546F"/>
    <w:rsid w:val="0020464F"/>
    <w:rsid w:val="0023188B"/>
    <w:rsid w:val="002747AE"/>
    <w:rsid w:val="002A283F"/>
    <w:rsid w:val="002A2C46"/>
    <w:rsid w:val="002A6819"/>
    <w:rsid w:val="002E1312"/>
    <w:rsid w:val="002F257B"/>
    <w:rsid w:val="002F2E63"/>
    <w:rsid w:val="00337E79"/>
    <w:rsid w:val="00347FE1"/>
    <w:rsid w:val="003804DF"/>
    <w:rsid w:val="003837FA"/>
    <w:rsid w:val="003A3131"/>
    <w:rsid w:val="003C599B"/>
    <w:rsid w:val="003C72F3"/>
    <w:rsid w:val="003D642B"/>
    <w:rsid w:val="003F46C5"/>
    <w:rsid w:val="0040343F"/>
    <w:rsid w:val="0042747E"/>
    <w:rsid w:val="00434B12"/>
    <w:rsid w:val="00475240"/>
    <w:rsid w:val="00475F1A"/>
    <w:rsid w:val="00480127"/>
    <w:rsid w:val="00482157"/>
    <w:rsid w:val="00482501"/>
    <w:rsid w:val="00493CB4"/>
    <w:rsid w:val="004C5B37"/>
    <w:rsid w:val="004C61E0"/>
    <w:rsid w:val="004C6FC6"/>
    <w:rsid w:val="004D287F"/>
    <w:rsid w:val="005222DA"/>
    <w:rsid w:val="00561E79"/>
    <w:rsid w:val="00563BC6"/>
    <w:rsid w:val="00571F42"/>
    <w:rsid w:val="00585967"/>
    <w:rsid w:val="00586682"/>
    <w:rsid w:val="00595DC7"/>
    <w:rsid w:val="005A1C04"/>
    <w:rsid w:val="005B397B"/>
    <w:rsid w:val="005B3A9C"/>
    <w:rsid w:val="005C6AEF"/>
    <w:rsid w:val="005D3E3A"/>
    <w:rsid w:val="005E3B09"/>
    <w:rsid w:val="0062610D"/>
    <w:rsid w:val="00665065"/>
    <w:rsid w:val="00670E7C"/>
    <w:rsid w:val="00686B0E"/>
    <w:rsid w:val="0069062A"/>
    <w:rsid w:val="00693960"/>
    <w:rsid w:val="00693E09"/>
    <w:rsid w:val="006A7CDD"/>
    <w:rsid w:val="006B0FA6"/>
    <w:rsid w:val="006D76F4"/>
    <w:rsid w:val="006E1009"/>
    <w:rsid w:val="006F57F5"/>
    <w:rsid w:val="00711376"/>
    <w:rsid w:val="00716D76"/>
    <w:rsid w:val="007212A2"/>
    <w:rsid w:val="00726E8D"/>
    <w:rsid w:val="00742B95"/>
    <w:rsid w:val="00751952"/>
    <w:rsid w:val="00784C4C"/>
    <w:rsid w:val="007A15C8"/>
    <w:rsid w:val="007A5E42"/>
    <w:rsid w:val="007C2080"/>
    <w:rsid w:val="007C331C"/>
    <w:rsid w:val="007C4FE1"/>
    <w:rsid w:val="007E1F02"/>
    <w:rsid w:val="007E50EC"/>
    <w:rsid w:val="007F63FD"/>
    <w:rsid w:val="00836F5B"/>
    <w:rsid w:val="00845A96"/>
    <w:rsid w:val="008501C2"/>
    <w:rsid w:val="00850B43"/>
    <w:rsid w:val="00855EC9"/>
    <w:rsid w:val="008944D7"/>
    <w:rsid w:val="008B27DD"/>
    <w:rsid w:val="008E42E3"/>
    <w:rsid w:val="008F3302"/>
    <w:rsid w:val="008F70A1"/>
    <w:rsid w:val="00912DEC"/>
    <w:rsid w:val="0092767F"/>
    <w:rsid w:val="00941790"/>
    <w:rsid w:val="009431B3"/>
    <w:rsid w:val="00944373"/>
    <w:rsid w:val="00944DC7"/>
    <w:rsid w:val="00947A40"/>
    <w:rsid w:val="0096181C"/>
    <w:rsid w:val="00967405"/>
    <w:rsid w:val="00984E1C"/>
    <w:rsid w:val="00993E9F"/>
    <w:rsid w:val="009A7374"/>
    <w:rsid w:val="009A796F"/>
    <w:rsid w:val="009B2EC5"/>
    <w:rsid w:val="009B6A72"/>
    <w:rsid w:val="009C042A"/>
    <w:rsid w:val="009D3F37"/>
    <w:rsid w:val="009D4AF6"/>
    <w:rsid w:val="00A05994"/>
    <w:rsid w:val="00A06E75"/>
    <w:rsid w:val="00A1234A"/>
    <w:rsid w:val="00A307C7"/>
    <w:rsid w:val="00A45535"/>
    <w:rsid w:val="00A471EA"/>
    <w:rsid w:val="00A47563"/>
    <w:rsid w:val="00A5575C"/>
    <w:rsid w:val="00A607E5"/>
    <w:rsid w:val="00A77DE2"/>
    <w:rsid w:val="00A82A2E"/>
    <w:rsid w:val="00A84D83"/>
    <w:rsid w:val="00AA4397"/>
    <w:rsid w:val="00AB6D3F"/>
    <w:rsid w:val="00AB7D41"/>
    <w:rsid w:val="00B25A7F"/>
    <w:rsid w:val="00B4144B"/>
    <w:rsid w:val="00B41571"/>
    <w:rsid w:val="00B81DDC"/>
    <w:rsid w:val="00B93B81"/>
    <w:rsid w:val="00BE5721"/>
    <w:rsid w:val="00C06C06"/>
    <w:rsid w:val="00C07523"/>
    <w:rsid w:val="00C07C48"/>
    <w:rsid w:val="00C1676E"/>
    <w:rsid w:val="00C2186B"/>
    <w:rsid w:val="00C347F1"/>
    <w:rsid w:val="00C6073D"/>
    <w:rsid w:val="00C661DA"/>
    <w:rsid w:val="00C7149E"/>
    <w:rsid w:val="00CB6CD4"/>
    <w:rsid w:val="00CC5B37"/>
    <w:rsid w:val="00D11A61"/>
    <w:rsid w:val="00D1508C"/>
    <w:rsid w:val="00D22ED0"/>
    <w:rsid w:val="00D347FE"/>
    <w:rsid w:val="00D41DCE"/>
    <w:rsid w:val="00D604F4"/>
    <w:rsid w:val="00D61626"/>
    <w:rsid w:val="00D90F0F"/>
    <w:rsid w:val="00D94BBE"/>
    <w:rsid w:val="00D97EC5"/>
    <w:rsid w:val="00DB43E7"/>
    <w:rsid w:val="00DE1727"/>
    <w:rsid w:val="00DF40E2"/>
    <w:rsid w:val="00E00824"/>
    <w:rsid w:val="00E120EC"/>
    <w:rsid w:val="00E20969"/>
    <w:rsid w:val="00E55E74"/>
    <w:rsid w:val="00E60138"/>
    <w:rsid w:val="00E628AF"/>
    <w:rsid w:val="00E679B6"/>
    <w:rsid w:val="00E7352E"/>
    <w:rsid w:val="00E81354"/>
    <w:rsid w:val="00E85630"/>
    <w:rsid w:val="00E95761"/>
    <w:rsid w:val="00EA31F0"/>
    <w:rsid w:val="00ED41B6"/>
    <w:rsid w:val="00EE1E24"/>
    <w:rsid w:val="00EF1276"/>
    <w:rsid w:val="00EF6338"/>
    <w:rsid w:val="00F14FE9"/>
    <w:rsid w:val="00F46E44"/>
    <w:rsid w:val="00F54173"/>
    <w:rsid w:val="00F5551A"/>
    <w:rsid w:val="00F57BFC"/>
    <w:rsid w:val="00FC6742"/>
    <w:rsid w:val="00FD6C56"/>
    <w:rsid w:val="00FE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2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2C46"/>
  </w:style>
  <w:style w:type="table" w:customStyle="1" w:styleId="TableNormal">
    <w:name w:val="Table Normal"/>
    <w:uiPriority w:val="2"/>
    <w:semiHidden/>
    <w:unhideWhenUsed/>
    <w:qFormat/>
    <w:rsid w:val="002A2C4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A2C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D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97E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51A"/>
  </w:style>
  <w:style w:type="paragraph" w:styleId="ac">
    <w:name w:val="footer"/>
    <w:basedOn w:val="a"/>
    <w:link w:val="ad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51A"/>
  </w:style>
  <w:style w:type="character" w:styleId="ae">
    <w:name w:val="Hyperlink"/>
    <w:basedOn w:val="a0"/>
    <w:uiPriority w:val="99"/>
    <w:unhideWhenUsed/>
    <w:rsid w:val="00E95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2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2C46"/>
  </w:style>
  <w:style w:type="table" w:customStyle="1" w:styleId="TableNormal">
    <w:name w:val="Table Normal"/>
    <w:uiPriority w:val="2"/>
    <w:semiHidden/>
    <w:unhideWhenUsed/>
    <w:qFormat/>
    <w:rsid w:val="002A2C4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A2C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D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97E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51A"/>
  </w:style>
  <w:style w:type="paragraph" w:styleId="ac">
    <w:name w:val="footer"/>
    <w:basedOn w:val="a"/>
    <w:link w:val="ad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51A"/>
  </w:style>
  <w:style w:type="character" w:styleId="ae">
    <w:name w:val="Hyperlink"/>
    <w:basedOn w:val="a0"/>
    <w:uiPriority w:val="99"/>
    <w:unhideWhenUsed/>
    <w:rsid w:val="00E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_lu@lgp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F8BE-E828-4B18-AF1F-F3C67FDB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2024-05-28T12:48:00Z</dcterms:created>
  <dcterms:modified xsi:type="dcterms:W3CDTF">2024-05-28T12:50:00Z</dcterms:modified>
</cp:coreProperties>
</file>